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developing robust web and mobile applications using modern frameworks and languages. Proficient in Java, JavaScript, SQL, and Spring, with a proven track record of optimizing distributed systems and mentoring junior developers. Strong collaboration and communication skills emphasize agile methodologies and user-centric design.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SQL, C++,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Struts, React, Angular, Node.js,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SQLite, Redis, Cassandra,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Maven, Gradle,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IBM Cloud, DigitalOcean,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complex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integration, enhancing overall application performance while ensuring high availability and fault tolerance in distributed systems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transitioning from monolithic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architecture,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to significantly improve deployment efficiency and resource management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data management and security practices, enabling smooth interaction between frontend and backend systems tailored to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monitoring of applications,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real-time insights, identify bottlenecks, and implement improvements in distributed computing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modern software development practices, fostering collaboration and ensuring high-quality code delivery through peer reviews and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user stories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assisting in translating business requirements into actionable software features, while ensuring alignment with technology strategies and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cloud services deployment, leveraging EC2 and S3 to enhance application resilience and streamline development workflows, integrating continuous delivery practices to optimize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 design, including authentication protocols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safeguarding sensitive user data against vulnerabilities and adhering to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 to enhance maintainability and performance,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quality checks and ensuring consistent adherence to coding standards and best practices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real-time data processing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designing efficient messaging systems to improve the responsiveness of applications and facilitate better data flow between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resolved technical issues through code debugging and troubleshooting techniques in a collaborative setting, promoting a culture of continuous improvement and technological advancement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software architecture and processes, ensuring clarity and knowledge transfer among team members and contributing to the organizational repository of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and user experience while integrating RESTful web services to facilitate data-driven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software development lifecycle,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leverage scrum methodologies in project management, enhancing team collaboration and accelerating the delivery of features to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integrated feedback,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management, fostering a collaborative approach to develop high-quality software solutions while minimizing bugs and issues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storage and retrieval, ensuring applications maintained high performance for complex queries and scalability requirements as user demand increased.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testing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processes, significantly increasing the reliability of application releases and decreasing bug-related remediation time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infrastructure as code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cloud resources provisioning and management, which enhanced consistency and reduced the risk of manual errors in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user interface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cross-browser compatibility and accessibility standards were maintained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HTTPS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configuring firewalls, safeguarding public-facing applications and ensuring compliance with industry standards for secure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management initiatives by maintaining active communication with stakeholders and integrating feedback into the development cycles, aligning technical capabilities with business objectives and client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an internal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with a small team to ensure timely delivery while maintaining adherence to coding standards and architectural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practices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data queries and streamline processes, enhancing overall application performance during data-intensive operations and report generation.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scalability and user experience, meeting evolving business requirements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refinement of product features based on user feedback, enhancing software usability and functionality, leading to improved customer satisfaction and operational efficiency within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implement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cohesive and appealing user interface that met modern aesthetic standards while being functional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troubleshooting and debugging applications, employing systematic approaches and tools to identify issues, contributing to the enhancement of overall software quality and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project aimed at building a SaaS application, enhancing personal skills in web development and cloud technologies to deliver a comprehensive solution tailored for client needs, providing value through innovation.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