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experienced Senior Engineer with 9 years of expertise in software development and engineering. Proficient in various programming languages, frameworks, and technologies, driving efficiency and innovation in project implementations, and enhancing system performance. Demonstrated proficiency and leadership in agile project management, software testing methodologies, and collaborative environments, committed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architecture and deployment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code quality and system reliability, leading to a 25% reduction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improving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improving application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mentored junior engineers,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tasks, utilizing profiling tools to enhance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ceremonies and contributed to sprint planning, backlog grooming, and retrospective meetings,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and provided tailored training sessions for new technologies adopted by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system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software design and delivery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by implementing microservice architecture and container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PostgreSQL databases and optimized queries for increased efficiency, facilitating a 40% improvement in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maintaining high standards for system integration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collaborate effectively across teams and managed code repositories to maintain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CI/CD pipelines to improve development cycle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Agile methodologies, helping the team to adapt quickly to changes and deliver high-quality releases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specifications and contributed to system design documents, leading to clearer project trajectories and outcomes.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cloud-based deployments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pipeline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internal tools and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purposes and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of critical data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Integrating Agile project management principles, facilitated regular scrums and retrospectives to improve team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maintain code quality and implement feedback for continuous improvement in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infrastructure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 and deployment strategies, resulting in consistent environment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JUnit,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MongoDB, Redis, Oracle,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Ansible, Google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