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Salesforce Administrator with 9 years of experience focused on enhancing the effectiveness of Salesforce ecosystems. Demonstrated ability to implement process improvements using Salesforce Marketing Cloud, Data Cloud, and AI capabilities. Expertise in driving continuous improvements, collaborating with cross-functional teams, and delivering scalable solutions that meet organizational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process improvements within the </w:t>
      </w:r>
      <w:r w:rsidRPr="00432203">
        <w:rPr>
          <w:rFonts w:asciiTheme="minorHAnsi" w:hAnsiTheme="minorHAnsi" w:cstheme="majorHAnsi"/>
          <w:b/>
          <w:bCs/>
          <w:lang w:val="en-US"/>
        </w:rPr>
        <w:t xml:space="preserve">Salesforce Marketing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campaign efficiency and audience engagement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analyze existing marketing automation workflows using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recommend optimized processes and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user acceptance testing (UAT) on system enhancements and new features within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alignment with organizational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detailed documentation for all process changes, including user guides, to facilitate smooth transitions for end-users in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training and ongoing support to marketing teams on the effective use of </w:t>
      </w:r>
      <w:r w:rsidRPr="00432203">
        <w:rPr>
          <w:rFonts w:asciiTheme="minorHAnsi" w:hAnsiTheme="minorHAnsi" w:cstheme="majorHAnsi"/>
          <w:b/>
          <w:bCs/>
          <w:lang w:val="en-US"/>
        </w:rPr>
        <w:t xml:space="preserve">Salesforce Marketing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campaign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maintain compliance by ensuring user training sessions emphasized best practices within the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ecosystem.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vendors to assess the roadmap for marketing technology upgrades, focusing on </w:t>
      </w:r>
      <w:r w:rsidRPr="00432203">
        <w:rPr>
          <w:rFonts w:asciiTheme="minorHAnsi" w:hAnsiTheme="minorHAnsi" w:cstheme="majorHAnsi"/>
          <w:b/>
          <w:bCs/>
          <w:lang w:val="en-US"/>
        </w:rPr>
        <w:t xml:space="preserve">AI capabilities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relevant to campaign automation.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to integrate </w:t>
      </w:r>
      <w:r w:rsidRPr="00432203">
        <w:rPr>
          <w:rFonts w:asciiTheme="minorHAnsi" w:hAnsiTheme="minorHAnsi" w:cstheme="majorHAnsi"/>
          <w:b/>
          <w:bCs/>
          <w:lang w:val="en-US"/>
        </w:rPr>
        <w:t xml:space="preserve">ETL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Salesforce Data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accuracy and retrieval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training programs for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end-users, resulting in increased user adoption and satisfaction rates across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Apex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perform data analytics, ensuring relevant business insights were clearly communicated back to marketing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to drive cross-departmental collaboration between marketing, product marketing, and inside sales teams within the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reported on the effectiveness of implemented process improvements through comprehensive assessments in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administration, focusing on user access, customization, and feature implementations that significantly optimized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integrated marketing strategies leveraging the </w:t>
      </w:r>
      <w:r w:rsidRPr="00432203">
        <w:rPr>
          <w:rFonts w:asciiTheme="minorHAnsi" w:eastAsia="Times New Roman" w:hAnsiTheme="minorHAnsi" w:cs="Times New Roman"/>
          <w:b/>
          <w:bCs/>
          <w:lang w:val="en-US"/>
        </w:rPr>
        <w:t xml:space="preserve">Salesforce Marketing 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customer engagement and retention.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configured automation workflows in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marketing processes, and increasing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end-users to improve their understanding and adoption of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functionalities within the marketing department.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reports and dashboards in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empowering leadership with valuable insights for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Teamed with IT to ensure data integrity and effective use of </w:t>
      </w:r>
      <w:r w:rsidRPr="00432203">
        <w:rPr>
          <w:rFonts w:asciiTheme="minorHAnsi" w:eastAsia="Times New Roman" w:hAnsiTheme="minorHAnsi" w:cs="Times New Roman"/>
          <w:b/>
          <w:bCs/>
          <w:lang w:val="en-US"/>
        </w:rPr>
        <w:t xml:space="preserve">Salesforce Data 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for improved data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core team meetings, ensuring alignment on digital marketing initiatives using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integrating feedback into operational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analytic tools to assess the effectiveness of marketing campaigns run through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adjusting strategies where necessary.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stakeholder feedback mechanism within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improvement in marketing operations.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the </w:t>
      </w:r>
      <w:r w:rsidRPr="00432203">
        <w:rPr>
          <w:rFonts w:asciiTheme="minorHAnsi" w:eastAsia="Times New Roman" w:hAnsiTheme="minorHAnsi" w:cs="Times New Roman"/>
          <w:b/>
          <w:bCs/>
          <w:lang w:val="en-US"/>
        </w:rPr>
        <w:t xml:space="preserve">Salesforce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setup and configuration process for marketing teams, enhancing systems alignment across departments.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business processes and requirements to capture the diverse needs of the marketing team in relation to </w:t>
      </w:r>
      <w:r w:rsidRPr="00432203">
        <w:rPr>
          <w:rFonts w:asciiTheme="minorHAnsi" w:eastAsia="Times New Roman" w:hAnsiTheme="minorHAnsi" w:cs="Times New Roman"/>
          <w:b/>
          <w:bCs/>
          <w:lang w:val="en-US"/>
        </w:rPr>
        <w:t xml:space="preserve">Salesforce Marketing Cloud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Apex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functionality for custom development tasks to improve the performance of marketing processes within </w:t>
      </w:r>
      <w:r w:rsidRPr="00432203">
        <w:rPr>
          <w:rFonts w:asciiTheme="minorHAnsi" w:eastAsia="Times New Roman" w:hAnsiTheme="minorHAnsi" w:cs="Times New Roman"/>
          <w:b/>
          <w:bCs/>
          <w:lang w:val="en-US"/>
        </w:rPr>
        <w:t xml:space="preserve">Salesforce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w:t>
      </w:r>
      <w:r w:rsidRPr="00432203">
        <w:rPr>
          <w:rFonts w:asciiTheme="minorHAnsi" w:eastAsia="Times New Roman" w:hAnsiTheme="minorHAnsi" w:cs="Times New Roman"/>
          <w:b/>
          <w:bCs/>
          <w:lang w:val="en-US"/>
        </w:rPr>
        <w:t xml:space="preserve">Salesforce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training manuals and user guides to bolster end-user learning and independence.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ensure </w:t>
      </w:r>
      <w:r w:rsidRPr="00432203">
        <w:rPr>
          <w:rFonts w:asciiTheme="minorHAnsi" w:eastAsia="Times New Roman" w:hAnsiTheme="minorHAnsi" w:cs="Times New Roman"/>
          <w:b/>
          <w:bCs/>
          <w:lang w:val="en-US"/>
        </w:rPr>
        <w:t xml:space="preserve">Salesforce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met marketing objectives, leading to heightened collaboration and project success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and reported on user feedback for </w:t>
      </w:r>
      <w:r w:rsidRPr="00432203">
        <w:rPr>
          <w:rFonts w:asciiTheme="minorHAnsi" w:eastAsia="Times New Roman" w:hAnsiTheme="minorHAnsi" w:cs="Times New Roman"/>
          <w:b/>
          <w:bCs/>
          <w:lang w:val="en-US"/>
        </w:rPr>
        <w:t xml:space="preserve">Salesforce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improvements, facilitating updates and enhancements based on user requirements.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CRM &amp; Marketing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Salesforce, Salesforce Marketing Cloud, Salesforce Data Cloud, HubSpot, Marketo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Apex, Data Loader, ETL Tools, Salesforce Reports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Confluence, Visual Studio Code,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Evaluation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User Acceptance Testing (UAT), Regression Testing, Test Automation, Selenium,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Documentation &amp; Training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Lucidchart, Slack, Microsoft Office, Google Workspace, Miro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