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detail-oriented Senior Software Engineer with over 11 years of extensive experience in full-stack development, specializing in Java, Spring, and React. Proficient in leading high-impact projects from conception to deployment, leveraging agile methodologies to enhance product quality and performance. Adept at collaborating with diverse teams to drive technology solutions, with strong expertise in cloud technologies, DevOps practices, and testing frameworks.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deployment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implementation of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streamlined workflows and unprecedented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optimize user experience,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dynamic and responsive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maintaining high code quality and reducing bugs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from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system resiliency and performance during peak usage hours.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API development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and enhanced data interchange formats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JSON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real-time data processing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quick data ingestion and processing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cross-functional team collaborations, practicing Agile methodologies like SCRUM and Kanban to accelerate project deliveries.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system health and performance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systems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query performance and data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training workshops on best coding practices and emerging technologies, uplifting team capabilities and performance benchmarks.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high-performance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integration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40% reduction in testing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solutions, facilitating efficient data management and entity relationships in large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ensure design feasibility, using prototyping tools and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server performance via proper configuration and scaling techniques in cloud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e-commerce platforms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transaction processes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RESTful APIs for mobile applications, ensuring robust service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advocating for best practices and adherence to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technical documentation for various projects, ensuring clarity and knowledge transfer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agile retrospectives to assess project deliveries, leading to continuous improvements in the development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Scheduled release cycles that increased product marketing feedback frequency, increasing customer satisfaction scores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 HTML, CSS,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Node.js, Express, JUnit,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Git, Jenkins,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