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11 years of experience in software development, specializing in Java, Spring framework, Microservices architecture, and RESTful APIs. Proven track record in delivering high-quality software solutions, with extensive experience in Agile methodologies and DevOps practices. Skilled in building scalable applications using modern technologies, such as Docker, Kubernetes, and various cloud services.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 for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integration with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Transitioned monolithic applications to microservices architecture,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collaboration and iterative development processes among cross-functional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 and services, optimizing costs, and enhancing system reliability through infrastructure as code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on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latency in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thorough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and reducing lead time for changes.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sharing knowledge on best practices in code quality and software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discussions, contributing to the design of scalable and maintainable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security practices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applications, fostering a secure development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user satisfaction and minimal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improving system modularity and flexibility.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payment processing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third-party services, ensuring compliance with security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coverage and reliability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logging solution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monitor application performance and quickly diagnose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and database schemas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contributed to the creation of reusable libraries and components, fostering a culture of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project management, ensuring effective collaboration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delivering high-quality software under tight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RESTful APIs to support front-end functionalities, ensuring seamless integration with web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performance for high-traffic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design and optimization to support growth, implementing caching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data access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programming sessions to enhance team productivity and knowledge sharing.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deployment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20% increase in deployment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Express.js,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