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full-stack development and application support. Proven track record of leading high-performing teams, leveraging deep technical expertise in TypeScript, SQL, and cloud technologies to drive exceptional customer satisfaction. Skilled in problem-solving, technical support escalation, and cross-functional collaboration to enhance product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Zendesk,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Kibana, Elastic APM,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Insomnia,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OKRs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in the migration of legacy applications to cloud-based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improvement in operational performance and reduced costs through effective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supported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CRM platform, focusing on high availability and fault tolerance to handle over 100,000 transactions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roadmap objectives and translated them into actionable key results (OKRs), enabling a 25% increase in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reducing production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enhance data communication between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for escalated support tickets and collaborated with cross-functional teams to improve customer satisfaction metrics to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shifts, providing tier 2 support and ensuring rapid resolution of critical system issues, maintaining a 99.9% uptime for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interactive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performance metrics, improving monitoring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conducted training sessions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management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ticket management, streamlining support processes and improving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continuous integration and deployment (CI/CD)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delivery pipelines and decrease the lead time for changes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initiatives in SQL databases to optimize query execution, resulting in a 15% reduction in database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sharing knowledge within the team through regular tech talks and workshops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customer-facing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20% through innovative design and functionality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applications, employing strong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to analyze data integrity issues and ensure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Agile team environment, conducting sprint planning and daily stand-ups to ensure timely delivery of features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systems to Kubernetes, enhancing scalability and resilience of web applications across multiple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 that drove application functionalities, focusing on their unique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progress, aligning development tasks with stakeholder priorities, and enhancing workflow transparency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training sessions for product support teams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resolution of customer queries and backlog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monitoring alerts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APM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address performance issues before clients experienced disruptions.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systems and user account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customer-facing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a customer support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ticket resolution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define software requirements and deliver scalable software solutions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interfaces based on user feedback and usability testing, increasing user satisfaction scores by 15% with intuitive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retrieval of large datasets under high user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monitoring of application performance metrics, allowing immediate response to service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systems integration projects through development of custom APIs for internal tools, reducing time spent on manual tasks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ensure best practices in software development were followed, leading to improved code quality and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