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developing scalable software solutions. Proficient in designing and implementing software architecture that enhances system efficiency and reliability. Strong expertise in Python, Go, and AWS technologies, with a passion for delivering solutions that promote a cleaner energy future.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Go, Java,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FastAPI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Postgres, Clickhouse, Delta Lake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Cloud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AWS, HashiStack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APIs, Data Pipelines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development of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retrieval speed by 30% through optimized query handling.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scalable application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and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microservices for data processing,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Delta Lake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analytics initiatives which boosted performance metrics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through the deployment of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HashiStack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application deployment pipeline and reduce downtimes.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requirements and translate them into technical specifications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customer-facing interfaces to improve client interactions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15% increase in customer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data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Clickhouse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analytics capabilities, which improved reporting time from days to hours.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enforced coding standards in team projects to ensure maintainability, adopting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tuning of applications by profiling and refactoring code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reduced load times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version control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collaborative coding and effective project management in a multi-developer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technical documentation covering system architectures, deployment process, and API specifications for team reference and onboarding.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training workshops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and Agile practices, fostering a culture of knowledge sharing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CI/CD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40% reduction in deployment times across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 focus on building solutions that align with the mission of creating a cleaner energy future, emphasizing system resilience and operability.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system interoperability while following best practices for web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storage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SQL querying techniques, optimizing database performance for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cross-team project planning and execution, contributing to the design of a microservices architecture intended to enhance application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containerization technologies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application deployment, simplifying environmental consistency across development and production stages.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version control systems, primarily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to manage code changes and facilitate collaborative development efforts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performing code quality assessments and implementing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Java-based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sprints, contributing to sprint planning and retrospective meetings to drive continuous improvement in the development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building customer-focused features which enhanced data processing workflows and improved client decision-making.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comprehensive solutions that met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tests and integration tests in collaboration with QA teams to ensure software quality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client-side functionalities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thus enhancing the user interface and experience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migration of legacy systems to modern technology stacks,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meet updated business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training programs to enhance personal technical skills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cloud offerings, enabling better design decisions.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workshops emphasizing collaboration and communication skills to foster a positive work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senior engineers in troubleshooting and debugging issues, enhancing system performance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application features and architecture diagrams to ensure clarity and comprehensive understanding among team members.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