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Web Software Developer with over 8 years of experience in PHP, JavaScript, and cloud-native solutions using AWS. Proven ability to deliver secure, responsive web applications and participate in agile development. Adept in full-stack development with extensive knowledge of both SQL and No SQL databases, and exceptional skills in CI/CD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NoSQL,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Laravel,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AWS ECR,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SNS, AWS SES, AWS SQS, Elastic Beanstalk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Automated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Apache, Responsive Design, Agile Methodologies, OWASP, Data Structures,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secure,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research websites, resulting in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deployment consistency and reducing system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acceptance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quality of production releases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schemas, notably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ensuring adherence to best practices and standards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guidelines, thus improving overall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code deployments that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ensuring a responsive design for all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and documentation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for hosting, which improved team onboarding and project handover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web development principles to create applications that adapt seamlessly across devices,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define the scope and vision of new features, prioritizing project deliverables and requirements based on agile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initiatives, leading sessions to identify bottlenecks in workflows and development, leading to a 25% increase in team productivity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 to foster a culture of quality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development, creating efficient server-side applications that interfaced smoothly with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database interactions were optimized for performance through effective indexing and query optimizations, significantly reducing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critical solutions to clients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enabling faster and more reliable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that included performance tuning and security assessments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recommendations, enhancing app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processes, reducing release times and minimizing human error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functional and technical specifications for new features based on client requirements and industry standards, ensuring projects met both client and performance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responsiveness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custom CSS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automated testing frameworks that increased test coverage by 40%, ensuring robust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data flow and quicker access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clients to tailor solutions for their unique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for application development, which allowed for rapid prototyping and agile feedback loops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for existing applications, contributing to stability improvements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detailed documentation practices to aid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version control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source management and collaboration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towards Agile methodologies, participating in sprint planning and retrospective meetings to refine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engineers to enhance my understanding of modern data structures and algorithms, contributing to more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web technologies and trends, proposing new ideas for potential implementation in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