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detail-oriented Senior UI Designer with over 8 years of experience in creating user-centric interfaces and e-commerce solutions. Proficient in Figma, Adobe XD, and various design frameworks. Strong ability to collaborate across cross-functional teams to deliver visually engaging and functional designs that meet business and client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TypeScript, React.js,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Design Thinking, User-Centered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Usability Testing, A/B Testing, Accessibility Standards,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high-fidelity UI layouts for e-commerce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driving sales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developers and UX researchers to streamline the design process and deliver intuitive UI solutions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usability testing and A/B testing to optimize interface elements, improving customer satisfaction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design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branding and user experience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and performance across desktop and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Thinking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foster innovation in product design, resulting in enhanced creative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concurrent design projects under tight deadlines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flows and wireframing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efficient translation of wireframes into functional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style guides and design best practices to ensure high standards of visual integrity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coding efforts, ensuring seamless integration of design assets into front-end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Warmly received feedback from clients and stakeholders, leading to iterative improvements in design quality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basic UX research by analyzing customer journey maps to identify pain points and opportunities for enhancement in digital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Outlined and presented design critiques, gathering feedback to iteratively improve UI performance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UI layouts for accessibility compliance, increasing product usability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design of client projects focused on enterprise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visual appeal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developers on responsive web applications, ensuring UI designs were developed to meet client specifications based on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wireframes and mockups for web applications, implementing feedback to refine designs and improve user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layouts for information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content accessibility for end-users in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discuss UI development challenges and brainstorm innovative design solutions within the framework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digital assets in organized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led design handoff sessions to developer teams for implementation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UX research through usability studies, documenting findings and recommending improvements based on interacting user data and feedback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and created a repository for design components to ensure efficient reuse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UI initiatives for a customer identity management platform, focusing on enhancing user registration and login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cross-departmental teams to define product requirements, translating complex user needs into functional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engaging prototypes for new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visually communicate design intent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assets and ensured clarity of UI elements through detailed annotations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into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user flows and site maps to improve navigation on web applications, enhancing overall usability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of design work, providing constructive feedback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usability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application interfaces by implementing CSS pre-processors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cleaner code and faster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marketing teams to align branding consistency across user interfaces, ensuring that design choices reflected current marketing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