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comprehensive experience in the software development lifecycle, specializing in web application development. Proficient in various technologies including React, Node.js, TypeScript, and cloud services. Proven track record of delivering high-quality, scalable software solutions in fast-paced environments, with a passion for optimization and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Ruby,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Ruby on Rails,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Docker, Kubernetes, Jenkins,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Chai,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 CI/CD,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New Relic, Datadog,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Microservices, PWA, Serverless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complex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optimizing performance through code-splitting and lazy loading techniques, resulting in a 30% increase in loading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managing over 1 million monthly user requests while ensuring robust security standards with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authorization.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fetching efficiency and reducing load times by 20% across multiple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designers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user-friendly interfaces, conducted usability tests, and iterated on feedback to enhance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deployments and reducing code release times by 50% for continuous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Lambda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scalability of applications in response to user demand fluctuations.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fostering a culture of continuous improvement and knowledge sharing within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optimizing queries to enhance data processing speed and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testing frameworks to improve code reliability and ensure high coverage prior to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facilitating sprint planning and retrospective meetings to continuously refine development workflows and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monitoring dashboards in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logs and metrics to proactively identify performance bottlenecks and optimize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and maintained technical documentation for system architectures and workflows, promoting knowledge retention and onboarding efficiency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of monolithic systems to microservices on a cloud platform, ensuring minimal downtime and smooth migration paths.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features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strategies to safeguard user data and enhance application trustworthiness.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incorporating efficient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reduce server load and improve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components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principles were adhered to for mobile and desktop compatibility.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schema design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normalization techniques which improved data integrity and reduced data redundancy.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execute behavioral tests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end-to-end testing, ensuring flawless functionality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performance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handling high traffic requests while maintaining system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RESTful API endpoints, ensuring responsiveness and data retrieval efficiency, while adhering to modern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ceremonies, contributing to sprint planning and enhancing team productivity by providing constructive feedback for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on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programming, code organization, and debugging techniques.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authentication solutions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improving maintainability and reducing technical debt.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API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processing and seamless user authentication 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code integrity across multiple development branches.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tests and integrated testing for applications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quality assurance and application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front-end applications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user adoption rates and interaction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optimize SQL queries for performance using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server load significantly during peak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systems and processes, promoting clarity and alignment among team members and stakeholders.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