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Developer with extensive experience in building scalable web applications using Python and Django. Proven ability to collaborate with cross-functional teams to design and implement robust backend architectures. Adept at optimizing performance and integrating modern technologies to enhance user experience for a global audience in the travel connectivity space. Passionate about operations and automation to streamline processes and improve system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AJAX, WebSockets,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management and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to secure user data and facilitate seamless user experiences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errors by 25%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workflows,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optimize connectivity solutions for travelers.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cohesive integration and optimal performance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analyzing logs and metrics to proactively address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code quality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write secure,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enhance team dynamics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of backend services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data, enhancing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centralized logging system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troubleshooting speed for backend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eCommerce platform, enhancing transaction speeds by implementing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security in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ensured seamless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programming, enhancing code sharing efficiency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performance benchmarks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20% increase in user traffic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ensure alignment on ongoing projects and deliverables from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onboarding of new developers and clarity for other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services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deployment times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developers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with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and deploy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project updates and consistent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on production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tracking, ensuring minimal downtime and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backend services to facilitate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enhancement projects that reduced data retrieval times by 40% using effective indexing strategies in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knowledge sharing and standardize coding practices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