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over 8 years of experience in delivering cutting-edge web applications using React and Node.js. Proven expertise in building scalable solutions for diverse sectors, particularly for federal and commercial clients. Passionate about leveraging modern technologies and methodologies to solve complex challenges and optimize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Angular, React Testing Library,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DynamoDB, S3,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Docker, Kubernetes, Agile,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Scrum, Kanban, TDD,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enhanced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AWS microservices application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a legacy application to a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integrating RESTful APIs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and increased software reliability with 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database management, optimizing queries for improved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deliverables, applying Agile methodologies such as Scrum and Kanban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OAuth2.0 in the authentication workflow, boosting application security and user data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infrastructure provisioning, decreasing setup time from three days to three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while maintaining adherence to ICE's mission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rich APIs that interact with both mobile and web applications, facilitating a seamless user experience across platforms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profiling and refactoring critical components, successfully reducing page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code architectures and processes, supporting future scalability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maintenance for the ICE Mobile Check-In App, performing regular updates and feature enhancements to improve 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customer portal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design and adherence to user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database systems to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substantial increase in speed and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a streamlined development workflow and minimizing code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continuous integration and deployment processes that improved delivery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through the implementation of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metrics to over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RESTful API services to support mobile clients, integrating secure access systems with </w:t>
      </w:r>
      <w:r w:rsidRPr="00C3688B">
        <w:rPr>
          <w:rFonts w:ascii="Arial" w:hAnsi="Arial" w:cs="Arial"/>
          <w:b/>
          <w:bCs/>
          <w:color w:val="424242" w:themeColor="text1" w:themeShade="BF"/>
          <w:sz w:val="20"/>
        </w:rPr>
        <w:t xml:space="preserve">OAuth2.0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sprint planning sessions, contributing to the agile process and aligning project milestones with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workshops to gather feedback and improve system features based on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secure authentication platform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on web applications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enhanced response times and efficient data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processes and enhancing scalable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determine project needs, transforming their feedback into actionable development tasks tailored for optimal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adhering to best practices and identification of performance issues in codebases with industry-standard tools such as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third-party APIs, enhancing application functionalities including payment processing and real-time notifications.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of project documentation, ensuring clarity and guidance on application functionalities and configurations.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