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Android Developer with 8+ years of experience in designing, developing, and maintaining innovative mobile applications, particularly in the transportation and rideshare sectors. Proven expertise in Kotlin, Jetpack Compose, and reactive programming, with a strong ability to collaborate across cross-functional teams to enhance user experiences for millions of users.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Jetpack Compose, Android Jetpack, Retrofit, Dagger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Git, JIRA, Firebase,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MVP, MVVM, Reactive Programming, Unidirectional Data 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Espresso, Mockito, Robolectric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Design, Figma, Adobe XD,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Fastlane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 Contribution: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large-scale rideshare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both drivers and riders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develop a state-of-the-art interface for the driver app,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Jetpack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improve code maintainability and reduce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reactive programming model to streamline the data flow between the app and backend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network requests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snapshot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ensuring high application reliability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significantly improving decision-making processes based on user interaction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implemented best practices in writing well-crafted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fostering a culture of continuous improvement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bugs and performance issues,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 stability and user satisfaction ratings by improving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methodologies, emphasizing test-driven development (TDD) and behavior-driven development (BDD) practices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introduced the adoption of modern architectural patterns, such as MVVM and Unidirectional Data Flow, improving collaboration between developers and designers.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document and maintain a comprehensive knowledge base for the mobile team, streamlining on-boarding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injection, enhancing scalability and maintainability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pipelines, reducing release times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feedback sessions, leveraging insights from analytics tools to iterate on product features, significantly improving the user experience based on direct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technical demonstrations to stakeholders, clearly articulating technical challenges and successes while promoting team achievements.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Android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coding standards and applying agile methodologies to improve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apply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user engagement by providing a seamless design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between the application and the backend server, optimizing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which reduced overall application bugs post-deployment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providing insights for backlog grooming and prioritization to align with business goals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mobile applications through Beta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App Distribution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gathering user feedback and implementing updates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and reliability through regular refactoring and adherence to SOLID principles for strong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the use of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ensuring code integrity and streamlined workflow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Android tools to support enterprise-level applications with a focus on enhancing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secure coding practices and to stay updated on vulnerabilities within external libraries to protect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smooth collaboration and maintaining clear documentation of code changes for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location services into existing applications, leveraging the native Android APIs to provide real-time location tracking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architectures, which allowed for improved maintainability and code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onboarding of new engineers by providing guidance on project frameworks and tooling,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community forums and open-source projects, showcasing a strong commitment to professional development and knowledge sharing in the Android developer community.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using various monitoring tools, contributing to performance optimization that enhanced app speed and reliability across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