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Development Engineer in Test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Development Engineer in Test with 8 years of extensive experience in quality assurance and automation testing for software applications in the cybersecurity domain. Proven ability to design, develop, and implement effective testing strategies using modern testing frameworks and tools to ensure software quality and performance. Expertise in both manual and automated testing methods, with a strong focus on improving efficiency and effectiveness in the software delivery process.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Python, C#, JavaScript, Golang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Frameworks</w:t>
      </w:r>
      <w:r w:rsidRPr="006B65EC">
        <w:rPr>
          <w:rFonts w:ascii="Calibri(Headings)" w:hAnsi="Calibri(Headings)" w:cs="Calibri"/>
          <w:sz w:val="22"/>
          <w:szCs w:val="22"/>
        </w:rPr>
        <w:t xml:space="preserve">: JUnit, TestNG, Selenium, Appium, Cypress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and Technologies</w:t>
      </w:r>
      <w:r w:rsidRPr="006B65EC">
        <w:rPr>
          <w:rFonts w:ascii="Calibri(Headings)" w:hAnsi="Calibri(Headings)" w:cs="Calibri"/>
          <w:sz w:val="22"/>
          <w:szCs w:val="22"/>
        </w:rPr>
        <w:t xml:space="preserve">: JIRA, Jenkins, Docker, Kubernetes, Git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w:t>
      </w:r>
      <w:r w:rsidRPr="006B65EC">
        <w:rPr>
          <w:rFonts w:ascii="Calibri(Headings)" w:hAnsi="Calibri(Headings)" w:cs="Calibri"/>
          <w:sz w:val="22"/>
          <w:szCs w:val="22"/>
        </w:rPr>
        <w:t xml:space="preserve">: Git, SVN, Bitbucket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Azure, GCP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Continuous Integration/Continuous Deployment (CI/CD)</w:t>
      </w:r>
      <w:r w:rsidRPr="006B65EC">
        <w:rPr>
          <w:rFonts w:ascii="Calibri(Headings)" w:hAnsi="Calibri(Headings)" w:cs="Calibri"/>
          <w:sz w:val="22"/>
          <w:szCs w:val="22"/>
        </w:rPr>
        <w:t xml:space="preserve">: GitLab CI, CircleCI, Azure DevOps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Performance Testing</w:t>
      </w:r>
      <w:r w:rsidRPr="006B65EC">
        <w:rPr>
          <w:rFonts w:ascii="Calibri(Headings)" w:hAnsi="Calibri(Headings)" w:cs="Calibri"/>
          <w:sz w:val="22"/>
          <w:szCs w:val="22"/>
        </w:rPr>
        <w:t xml:space="preserve">: JMeter, Gatling, Locust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MySQL, MongoDB, PostgreSQL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Testing Tools</w:t>
      </w:r>
      <w:r w:rsidRPr="006B65EC">
        <w:rPr>
          <w:rFonts w:ascii="Calibri(Headings)" w:hAnsi="Calibri(Headings)" w:cs="Calibri"/>
          <w:sz w:val="22"/>
          <w:szCs w:val="22"/>
        </w:rPr>
        <w:t xml:space="preserve">: OWASP ZAP, Burp Suite, Nessus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Others</w:t>
      </w:r>
      <w:r w:rsidRPr="006B65EC">
        <w:rPr>
          <w:rFonts w:ascii="Calibri(Headings)" w:hAnsi="Calibri(Headings)" w:cs="Calibri"/>
          <w:sz w:val="22"/>
          <w:szCs w:val="22"/>
        </w:rPr>
        <w:t xml:space="preserve">: RESTful API Testing, Microservices Architecture, Agile/Scrum</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Development Engineer in Test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automated test scripts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functional and regression testing of web applications, ensuring high-quality deliverables on tight schedules.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development teams to establish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continuous integration and continuous deployment (CI/CD)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and testing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and testing applications in a cloud environment, ensuring scalability and reliability of testing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performance testing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JMeter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monitored application performance to identify bottlenecks, contributing to overall system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testing frameworks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enable containerized testing environments, simplifying setup and enhancing collaboration among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improving API testing methodologies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RestAssured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robust validation of services under test.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security assessments of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OWASP ZAP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proactive identification and mitigation of vulnerabilities.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and provided feedback to enhance testing processes and adapt to changing project requirements in a fast-paced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automated testing best practices and the effective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fostering a culture of quality assurance 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end-to-end testing strategies for complex systems, ensuring alignment with user requirements and business objectives.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establish testing requirements and specifications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cybersecurity software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comprehensive coverage across all features.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executed automated tests for mobile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Appium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reliability and performance of the mobile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test management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tracking bugs and managing test cases, facilitating smoother communication across the development lifecycle.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testing modern web applications, enhancing coverage and minimization of bugs in the production environment.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improvement of test automation frameworks, integrating best practices and new technologies to stay current in testing methodologies.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root cause analysis of defects and collaborated with developers for timely resolution, reducing the feedback loop in the software development lifecycle.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exploratory testing sessions to identify unexpected bugs and edge cases outside of automated test coverage.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improving deployment strategies by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 CI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testing phases, increasing deployment confidence and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test data preparation and executed database validation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integrity across all testing levels.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load testing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Gatling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evaluate system scalability and performance under high traffic scenarios.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automated test scripts for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insights into the testing lifecycle.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implementation of testing strategies to ensure compliance with functional requirements in the development of industrial software.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proficiency in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enabling effective collaboration on code and test scripts among team members.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manual testing of applications to identify defects and provide feedback to development teams, contributing to overall product quality.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detailed test plans and test cases in alignment with product specifications, fostering a robust testing culture.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code reviews to ensure adherence to coding standards and facilitated knowledge sharing among peers.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discuss feature requirements and provided insights from a testing perspective, aligning testing efforts with project timelines.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training sessions to improve product knowledge and testing capabilities, enhancing team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documentation of testing processes and results for stakeholder review, enabling transparency and accountability in testing.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integration of automated tests into legacy systems to facilitate test automation adaptation and evolution.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