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in full-stack development, specializing in Delphi, C#, and API development. Proven track record in desktop application development and creating robust backend services, utilizing modern frameworks and methodologies. Proficient in working within agile teams and committed to delivering high-quality, maintainable code.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Delphi, C#, JavaScript, Typescript, Python, SQL, HTML, 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Tools</w:t>
      </w:r>
      <w:r w:rsidRPr="006B65EC">
        <w:rPr>
          <w:rFonts w:ascii="Calibri(Headings)" w:hAnsi="Calibri(Headings)" w:cs="Calibri"/>
          <w:sz w:val="22"/>
          <w:szCs w:val="22"/>
        </w:rPr>
        <w:t xml:space="preserve">: .NET Framework, .NET Core, ASP.NET, Azure DevOps, Scrum, Git, RESTful APIs, jQuery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Technologies</w:t>
      </w:r>
      <w:r w:rsidRPr="006B65EC">
        <w:rPr>
          <w:rFonts w:ascii="Calibri(Headings)" w:hAnsi="Calibri(Headings)" w:cs="Calibri"/>
          <w:sz w:val="22"/>
          <w:szCs w:val="22"/>
        </w:rPr>
        <w:t xml:space="preserve">: Microservices, Service-Oriented Architecture (SOA), Entity Framework, Docker, Kubernetes, Entity Framework, Visual Studio, Postman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Methodologies</w:t>
      </w:r>
      <w:r w:rsidRPr="006B65EC">
        <w:rPr>
          <w:rFonts w:ascii="Calibri(Headings)" w:hAnsi="Calibri(Headings)" w:cs="Calibri"/>
          <w:sz w:val="22"/>
          <w:szCs w:val="22"/>
        </w:rPr>
        <w:t xml:space="preserve">: Agile Software Development, Scrum Methodology, Unit Testing, Continuous Integration/Deployment (CI/CD), Test-Driven Development (TDD), Pair Programming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Additional Skills</w:t>
      </w:r>
      <w:r w:rsidRPr="006B65EC">
        <w:rPr>
          <w:rFonts w:ascii="Calibri(Headings)" w:hAnsi="Calibri(Headings)" w:cs="Calibri"/>
          <w:sz w:val="22"/>
          <w:szCs w:val="22"/>
        </w:rPr>
        <w:t xml:space="preserve">: UX/UI Design, User Interface Development, Cross-functional Collaboration, Technical Documentation, Version Control Systems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features for enterprise-level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Delphi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the functionality of the LCA product family.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integrate desktop applications with backend systems, improving data exchange and application responsiveness.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a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Scrum team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participating in sprint planning and retrospectives to continuously improve development processes and deliverables.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unit tests for various modules, ensuring code quality and performance through rigorous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white box testing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Refactored legacy code to optimize performance and maintainability, addressing key weaknesses identified in the originally developed modules.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Delivered technical documentation for all new features, including source code definitions, external documentation, and bug-tracking details, ensuring ease of future maintenance.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project management, source control, and CI/CD pipelines, streamlining deployment processes and version control.</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technology trends and made suggestions for modernizing the tech stack to ensure the longevity and competitiveness of our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applications in a modern object-oriented programming paradigm, applying principles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SOLID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design patterns.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third-level support for LCA product users, resolving complex technical issues and offering insights into product improvements.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and development of desktop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Delphi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user-centered design principles.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APIs that facilitated integration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ERP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systems, enhancing overall system interoperability.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development of middleware to support custom project requirements, solidifying my understanding of customer-specific needs and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storage, manipulation, and retrieval, ensuring efficient database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 methodologies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participating in daily stand-ups and ensuring alignment with team goals and deliverables.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software design specifications and technical details for newly developed applications to aid peer review and future maintenance.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provided constructive feedback to peers, fostering a culture of continuous improvement within the development team.</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systems, specifically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code management, maintaining a clean and organized development process.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automated testing frameworks to bolster quality assurance, using TDD principles to guide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existing applications by developing new features based on user feedback collected through surveys and direct communication.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full-stack application development for internal tools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several critical projects.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Engaged in the development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web 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application capabilities and backend connectivity.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Delphi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the performance of legacy applications, integrating new features to improve user experience.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migration of systems to modern architectures, embracing microservices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where applicable.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Aligned development tasks with project timelines and deliverables, ensuring timely completion of key milestones.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technical documentation for all software developed, focusing on clarity and accessibility for future developers.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testing phases of the software development lifecycle, conducting manual and automated tests to ensure functionality and performance.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identify project requirements and translate them into technical solutions.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Followed best practices for coding and design, contributing to the team’s technical standards and guidelines.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 sharing sessions, presenting new tools and methodologies for potential adoption within the team.</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