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over 8 years of experience in designing and developing web and mobile applications. Proficient in utilizing modern frameworks and tools for scalable solutions. Expert in Enterprise Java (JEE), C++, Spring MVC, and RESTful services. Demonstrated ability to collaborate effectively across teams while delivering high-quality software solutions through Agile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C++, JavaScript, TypeScript, Python, SQL,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Spring Security, Node.js, Handlebars, Express, React, Angular,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Data Handling: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JSON, XML, GraphQL, Postman, Swagger, API Gateway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Maven, Docker, Kubernetes, Jenkins, JIRA, Confluence,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Jest, Selenium, Cypress, Postman, Cucumber, TestNG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Oracle SQL, MySQL, MongoDB, PostgreSQL, Firebase, Redis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fulfill complex business requirements and improve system integration across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Business Systems Analysts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QA teams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 shared understanding of project requirements, leading to efficient development cycles and improved product quality through Agile methodologies.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industry best practices for API development,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to create secure and efficient web services for internal and external use, significantly reducing response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modern development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Swagger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seamless API testing and documentation to enhance developer experience and speed up the onboarding process for new engineers.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scrum meetings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collaborative environment and maintaining transparent communication regarding project status, roadblocks, and timelines for better project delivery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AI-assisted development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coding efficiency and code quality by implementing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AI-driven techniques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generation and smart debugging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code reviews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led to an increase in code reliability and maintainability across several critical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Architected complex solutions through proof of concepts for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third-party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effectively, showcasing innovative approaches to solving challenging technical problems within tight deadlines.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best coding practices while encouraging continuous learning and adaptation to new technologies, resulting in improved team performance and knowledge sharing initiatives.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and onboarding sessions for new hires, enhancing their understanding of the company's tech stack and development environment, thus accelerating their journey to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Fulfilled on-call responsibilities by providing prompt support for production systems, ensuring minimal downtime and maintaining high system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cross-functional collaborations, adapting to various project delivery models including Agile and Waterfall, enhancing overall project outcomes and team synergy.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critical features for a high-traffic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enhance user experience and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business stakeholders to gather and analyze system requirements, transforming complex information into actionable tasks for the development team, fostering alignment and clarity.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API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architecture, resulting in improved interoperability and data exchange reliability across various service components in the system.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 by scripting automated build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deployment efficiency and reducing lead times for new releases.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team members to perform peer code reviews, ensuring code quality and adherence to best practices, leading to seamless integration and operational excellence in application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and collaboration within the team, streamlining the development process and enabling effective management of codebase changes and history.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test-driven development (TDD) practices by writing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 tests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significantly increased the reliability of produced software and customer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performance tuning and troubleshooting of applications, ensuring optimal system performance and user satisfaction by actively monitoring system metrics post-deployment.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solutions through proof of concepts for innovative technology features, impacting decision-making regarding tool selection and framework advancements.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responsive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utilizing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user-centric interfaces that improved customer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applications to enhance functionality and provide seamless data access, resulting in increased user adoption and satisfaction during core product enhancements.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troubleshooting application defects and debugging complex issues using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Chrome DevTools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faster resolution times and enhanced application stability.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complete software development lifecycle, from requirements analysis and design to development and deployment, fostering a strong understanding of project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efficient SQL queries to interact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data retrieval processes and improving application performance while ensuring data integrity and security practices.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project changes and respond rapidly to evolving customer needs, enhancing product responsiveness and delivery timelines.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approximately 5 major project releases that improved overall user experience across platforms, demonstrating a solid understanding of customer-oriented software development.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