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Software Engineer with over 8 years of experience in software development, focusing on web and mobile applications. Proficient in Python, Go, and Kubernetes, with a strong foundation in building robust and scalable applications. Experience includes working across the full stack with a keen interest in observability and system reliability.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Python, TypeScript, Postgres,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Docker, Terraform, Environment Testing, Virtualization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OpenSearch,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Cassandra, SQL, NoSQL, Data Modeling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Data Tracing, Logging Frameworks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architectural design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digital solutions,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robust backend systems, thereby enhancing application efficiency and scalability in line with user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orchestrating microservices, aiding in improved deployment strategies and minimizing downtime during system updates and rollbacks.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database interactions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thereby improving data retrieval times and overall application performance under high load conditions leading to enhanced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configured key observability tools,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monitor production systems and proactively identify performance bottlenecks and potential issues before they impacted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deployment process and ensuring greater consistency across production and development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crucial role in debugging complex software issues, applying profiling techniques and analytics tools to collect traces, thus improving service reliability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refactoring sessions to maintain a high standard of code quality, focusing on security and correctness in handling customer data to safeguard user trust.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interactive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the frontend interfaces dynamically scaled and integrated seamlessly with backend services, enhancing the overall functionality of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methodologies, actively participating in sprint planning and retrospectives to align project goals with business objectives while adapting to rapidly changing priorities.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backend development and microservices architecture, fostering a culture of collaboration and continual learning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 frequently accessed data, optimizing load times and significantly improving application responsiveness in high traffic situations.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discussions, influencing technology choices through research of industry trends and emerging technologies in the field of NLP and LLMs.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backend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best practices for performance, security, and maintainability across diverse software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development workflows, facilitating containerization that simplified deployment processes and improved application deployment speeds while enhancing environment consistency in development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development teams to implement observability strategies, incorporating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monitor system health and troubleshoot issues effectively across multiple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frameworks, ensuring that all deployed code met stringent quality standards and maintained reliability under continuous integration practices with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data engineering teams to ensure seamless data flow between applications, utilizing my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and associated frameworks for efficient data handling.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call support discussions for technical issues, effectively utilizing analytical skills to improve incident resolution times and customer satisfaction among users facing software-related challenges.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research into emerging technologies, liaising with other engineers to evaluate the integration of new tools and methodologies improving collaborative development efforts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guidance to junior developers within the team, establishing best practices and coding standards that reinforced the quality of work done while driving team cohesion.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continuous learning, attending industry conferences and workshops, continuously updating skills relevant to the ongoing evolution of software engineering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feature implementation and systems integrity while gaining hands-on experience with database integrations.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an on-premise application to a cloud infrastructure, enhancing system resilience and ensuring disaster recovery with effective deployment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related frameworks to create user-centric interfaces, enhancing accessibility and user engagement within the application, thereby increasing overall user retention rates.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integrating third-party services and APIs, ensuring that all external dependencies maintained high availability and performance while aligning with application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debugging and troubleshooting legacy codebases,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to manage changes and optimize the codebase while ensuring stable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retrospective meetings, enhancing Agile team dynamics and ensuring alignment of project goals with broader team objectives for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testing protocols for application functionality, effectively validating significant features before launch, which significantly minimized bug reports and user complaints post-release, leading to improved client satisfaction.  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