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Software Engineer with over 8 years of experience in building dynamic web and mobile applications. Proficient in JavaScript, TypeScript, and frameworks like React and Node.js. Skilled in microservices architecture and CI/CD pipelines, dedicated to mentoring junior engineers and fostering collaborative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Java, Ruby,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Express, Angular, Vue.js, Django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and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PostgreSQL, MySQL, Redis, Firebase,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and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Docker, Kubernetes, Jenkins, GitLab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Architectures and Design Patterns: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REST APIs, GraphQL, Serverless, Event-driven, MVC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responsiveness and user satisfaction across multiple projects while adhering to best coding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microservices-based solutions that facilitated improved modularity, allowing teams to work independently while enhancing deployment speed and reducing impact on overall system stability.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requirements and translate them into software solutions, actively contributing to design discussions and gaining consensus on high-level implementation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through code reviews and pair programming sessions, fostering a supportive learning environment conducive to continuous professional growth and knowledge sharing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the deployment process and reducing rollback instances through systematic and documented deployment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efforts to enhance application security, actively identifying vulnerabilities, and working on remediation strategies by employing industry-standard practices and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OWASP ZAP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architectural decision-making, evaluating different technology options, and proposing solutions based on current industry trends and organizational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cloud resources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optimal performance and cost-efficiency while configuring and maintaining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containers for microservices deployment.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data fetching processes, reducing the number of requests and optimizing the performance of frontend interfaces across various application modules.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state management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improving predictability of app behavior and performance, leading to an overall enhanced end-user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conducted technical presentations, sharing insights about emerging technologies and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with the wider development team, promoting a culture of innovation.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troubleshooting and debugging complex software issues, employing analytical problem-solving strategies while working closely with QA and product management to ensure high-quality deliverables.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complex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consistently delivering high-quality software that met the needs of stakeholders and business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methodologies, participating in sprint planning and retrospectives, maintaining a collaborative environment that promoted transparency and adaptability among team members.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performance by refactoring legacy code and optimizing database queries through strategic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led to a noticeable improvement in loading times.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product owners and UX/UI designers to deliver excellent user experiences, leveraging iterative feedback cycles to adapt functionality based on user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RESTful APIs, ensuring efficient and scalable communication between frontend interfaces and backend services while maintaining thorough documentation.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troubleshooting sessions,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testing APIs effectively and working on bug fixes to maintain operational stability and user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unit tests and integration tests using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operational consistency and performance throughout the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DevOps teams to configure and manage cloud services, improving system resilience and performance through effective utilization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 resources.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knowledge-sharing sessions to enhance overall team capabilities in modern software development practices and emerging technologies, empowering the team to stay updated with industry trends.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SaaS application targeting mobile analytics, focusing on backend functionalities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integrating various external services to meet client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senior developers to design and implement application features in a structured and efficient manner, adhering to established project timelines and milestones.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responsive design principles in client-focused features while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frontend solutions that optimized user experience on multiple devices.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deployment processes on cloud platforms, gaining hands-on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understanding critical infrastructure management and operational responsibilities.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troubleshooting application issues by participating in debug sessions and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effectively restoring last working states in collaboration with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in creating and managing unit tests to ensure all new features met the quality standards expected in production environments and adhered to project specifications.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growth of a SaaS product that improved customer analytics efficiency by 25% throughout the development phase, ensuring clear communication and project alignment.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