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experience in software development, specializing in designing and implementing web and mobile applications. Proven expertise in optimizing performance, modernizing application architecture, and delivering user-centric features aligned with customer feedback. Strong collaborative skills, dedicated to enhancing operational efficiency and application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HTML5, CSS3, Sass, Webpack, D3.js, Mapbox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.NET, Python, Node.js, REST APIs, GraphQL, Firebase, Azure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CI/CD, API Management, AWS Lambda,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Cosmos DB, DynamoDB, MongoDB, PostgreSQL,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Terraform, Ansible, Visual Studio,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full-stack development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PlantPredict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at Terabase, optimizing existing features and enhancing overall system performance through modern technologies and improved architecture for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various production issues ensuring the continuity and reliability of services, contributing to high availability standards and implementing effective monitoring systems for proactive issue detection.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codebases by embracing modern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improved code maintainability and reduced technical debt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geospatial visualizations and dashboards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Mapbox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superior usability and interactivity for engineers working on solar power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front-end components seamlessly with backend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effectively bridging user interfaces with cloud services deployed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facilitating enhanced data interaction and synchronization.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DevOps practices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streamline deployment processes and encourage agile development methodologies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participated in code reviews and architectural discussions, fostering a culture of knowledge sharing and continuous improvement, while mentoring junior developers on best practices in coding and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robust authentication and authorization flows to secure multi-cloud deployments, ensuring data integrity and compliance with industry standards across all application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 during sprint planning sessions, promoting efficiency and adaptability within team workflows while prioritizing development tasks aligned with customer feedback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stakeholder discussions to gather feedback and align feature developments with user needs, further contributing to product enhancements and strategic planning efforts for future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and performant real-time data streaming solutions using modern web technologies, enriching user engagement with timely information and dynamic updates on project statuses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strong relationships across cross-functional teams to enhance collaboration on feature developments and achieve a unified vision for product architecture, emphasizing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high-performance web applications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services built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seamless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lifecycle of cloud-based applications, involving API development, feature enhancement, and continuous integration/deployment practices to satisfy client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debugging of applications, employing both manual and automated approaches to ensure high-quality production releases and optimum performance in varied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multidisciplinary teams to reformulate application features based on user feedback, substantially improving UX and usability metrics throughout our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frontend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dynamic client-side applications, facilitating responsive design and user interactions for an engaging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effective communication across teams and acted as a liaison between technical and non-technical stakeholders to ensure clear understanding and execution of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fine-tuning of existing codebases, applying best practices in code reviews to uphold quality and prevent legacy issues before reaching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cloud service integrations, including AWS resources, ensuring applications can scale and function efficiently under various operational loads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Transferred knowledge and skills to junior developers, enhancing team capabilities and contributing to an environment of continuous learning and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 LLP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where I gained foundational knowledge in both frontend and backend technologies while working on team-oriented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 interfaces, integrating backend functionalities effectively to develop full-stack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workflows, participating in daily scrums and sprint planning sessions, which refined my ability to work collaboratively and remain adaptable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front-end features and enhanced application responsiveness, ensuring compatibility across various devices and browsers while establishing strong usability conventions from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backend concepts while maintaining and querying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databases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smoother data retrieval processes, and elevating application performance within team-led development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to cloud platforms, gaining experience in integrating cloud services, and learning about serverless architectures that paved the way for future roles.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technical documentation efforts during the project lifecycle, which provided clarity and streamlined onboarding experiences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strong relationships with clients during the deployment phase of projects, facilitating a better understanding of user requirements and enabling more tailored software solutions to be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proficiency in using collaborative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contributing meaningfully to team-oriented project milestones and fostering a productive development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