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Engineer with over 8 years of experience in building scalable web and mobile applications. Proficient in Node, Express, React, and Next. Skilled in collaborating with cross-functional teams to deliver user-centric solutions. Strong problem-solving abilities combined with a passion for enhancing user experience in sports and recreation platforms.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Node, Express, Koa, React, Next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and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AWS,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Debugging: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Postman, Sentry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 Actions, CircleCI, Jenkins, Terraform, Ansible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industry best practices for adaptive UI components and performance optimization for enhanced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designers and product managers to translate user requirements into robust software architecture, ensuring seamless integration of features that promote user interaction and community building in sports.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reducing the frequency of production bugs and improving software reliability by fostering a culture of code quality amongst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programming practices and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team capability and code comprehension while improving overall project delivery timelines and maintaining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infrastructure, deploying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containers, which maximized scalability and ensured cost-effectiveness in resource management for high-traffic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to promote best practices and adherence to project standards, ensuring that all code contributions met performance and security benchmarks.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methodologies, facilitating sprint planning and retrospectives that emphasized continuous improvement within the development process and promoting overall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for user functionalities that allowed users to book sports activities, directly influencing user growth in sports bookings and interactions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advanced debugging tools to effectively troubleshoot and resolve issues in production environments, ensuring minimal downtime and prompt user support.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and profiling activities, achieving significant improvements in application speed and responsiveness which directly enhanced the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RESTful APIs used across platforms to streamline communication between the front end and back end, supporting functions crucial for sports community interactions and bookings.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comprehensive documentation of all development work, facilitating knowledge transfer and ensuring consistency across the development team for ongoing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scalable web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 interface responsiveness and real-time data interaction that catered well to the immediate needs of recreational sports enthusiasts.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full application development life cycle projects, ensuring close collaboration with UX/UI designers to translate business objectives into functional and appealing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and optimized existing codebases for performance enhancements, employing profiling tools to identify bottlenecks and present solutions to team members during code sprints.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innovative features around booking systems and member management, increasing user satisfaction and engagement through seamless interface interactions and backend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positive communication with remote teams to facilitate knowledge transfer and project alignment, creating a cohesive development atmosphere despite geographical challenges and distances.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sprint reviews and retrospectives to continuously improve workflows and practices, ensuring the highest quality output and team productivity through iterative learning and application adjustments.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tailored testing environments to ensure code quality and application performance adherence before deployments, promoting a zero-defect culture across the software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methodologies to enhance project delivery timelines, ensuring the team remained flexible and integrated feedback effectively into ongoing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database migrations and optimizations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availability and performance for applications serving thousands of users.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SaaS applications using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MEAN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stack, focusing on server-side logic and database integration to drive user-based functionalities for a growing online platform.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client-side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applications remained user-friendly and efficient across diverse platforms and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in a small team to iterate software designs and implementations based on user feedback, enhancing system responsiveness and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efficient coding practices, participating in regular code reviews to maintain high standards of code quality and application reliability, which significantly improved product offerings.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 brainstorming sessions to discuss innovative features and project direction based on user insights, ensuring that development efforts aligned with user demands and market trends.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effective debugging and problem-resolution strategies in collaboration with experienced developers, enhancing my skill set and responsiveness to production issues.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tested various integrations within the application frameworks, positively impacting the overall user experience score, with increases observed from end-user feedback.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