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over 10 years of experience in building robust web and mobile applications. Expertise in Node.js and Python development with a strong focus on decentralized exchange systems and cross-chain protocols. Proven ability to design efficient API services and optimize trade routing logic, while ensuring system performance and reliability in collaborative settings.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Go, Java, C#,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Flask, React, Vue.js, Angular,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PostgreSQL, MySQL, MongoDB, Redis, Cassandra, Oracle,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AWS, Azure, GraphQL, REST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Ansible, CI/CD pipelines, Nginx, Apache, Webpack, Bash/Shell Scripting,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high-performance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interactions for decentralized exchange functionalities and ensuring real-time transaction processing with minimal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designing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trade routing logic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optimizing cross-chain swaps, leveraging robust algorithms to provide enhanced liquidity and improved transaction success rates in decentralized finance markets.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innovative features, employing an agile development approach that emphasized adaptability, ensuring timely delivery while maintaining high code quality and meeting project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enhanced the performance of existing systems through rigorous testing and debugging practices, implementing proactive solutions to improve system reliability and scalability under varying loads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caching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data management for API responses, effectively reducing load times and improving user experience while maintaining data integrity across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and mentored junior developers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development, promoting knowledge sharing and fostering a collaborative environment that enhances team performance and personal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version control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code quality and consistency throughout the development process while facilitating effective collaboration in a remote environment without geographical constraints.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incorporate industry trends such as microservices architecture into project workflows, enhancing system modularity and allowing for more agile responses to changing business requirements and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providing constructive feedback to peers which not only strengthened team cohesion but also improved overall code quality and adherence to industry standards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research on emerging technologies in the blockchain and decentralized finance space, aiding the team in staying ahead of industry trends while applying relevant insights to ongoing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system architectures, API specifications, and onboarding processes, ensuring clarity and accessibility for future developers and stakeholders involved in project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strategic planning sessions to align project objectives with business goals, contributing insights from a technical perspective to influence roadmap decisions and resource allocations favorably.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scalable back-end solutions for a SaaS application,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enhanced service delivery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efficient data models and managed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facilitating quick access for backend processes to improve user experience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the front-end team to integrate APIs seamlessly, which heightened the application’s responsiveness and user interaction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protocols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engaged in continuous integration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reliability and driving improvements in deployment processes while maintaining high standards of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collaboration sessions to implement new features that met changing client requirements, showcasing flexibility while adhering to agile methodologies and ensuring timely delivery of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existing APIs by integrating advanced authentication mechanisms enhancing security measures, which safeguarded sensitive user data and earned client trust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bi-weekly sprint planning and review meetings, contributing technical insights and estimates that informed team decisions and strategic directions towards project completion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culture of continuous learning by organizing knowledge-sharing sessions, encouraging team members to explore new technologies and methodologies for improving development efficiency and personal skill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Advised on best practices for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local development environments, streamlining the deployment processes for team members and showcasing the advantages of containerization in software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enhancement of SaaS applications during the critical phases of my career as a junior developer,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robust backend solutions that addressed user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functionalities in the platform by creating scalable API endpoints which supported key business processes allowing seamless interactions for end users in different environments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execution of database schemas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consistency and facilitating optimal data retrieval processes that improved application response times dramatically.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participating in daily stand-ups and sprint reviews, nurturing my collaborative skills and enabling effective communication among diverse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troubleshooting and debugging efforts on legacy systems, improving average response times and system uptime through proactive analysis and trial implementations of corresponding fixes or optimizations.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software deployment processes by observing and participating in multiple releases, enhancing my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and their importance in modern software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internal documentation and guides to help future team members familiarize themselves with ongoing projects effectively, contributing to smoother onboarding experiences, and sustaining project continuity.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