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Development Engineer with over 11 years of extensive experience in developing scalable web and mobile applications. Proficient in C#, .NET Core, and modern front-end frameworks, effectively collaborating with cross-functional teams to deliver high-quality software solutions. Expert in the entire software development lifecycle, from requirements gathering to deployment, dedicated to enhancing product quality through rigorous testing and debugging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HTML, CSS, SQL, Python, TypeScript,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.NET 6, Entity Framework (EF) Core, MVC, React, Angular, Node.js, xUnit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Postman, Swagger, Git, Docker, Kubernetes, Azure DevOps,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MongoDB, CosmosDB, MySQL,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MSTest, Integration Testing, Unit Testing, Continuous Integration, Continuous Deployment, Selenium, Hangfire, NUnit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collaborative Scrum team, focusing on full software development lifecycle activities, including feature analysis, requirements gathering, implementation, and deployment of innovative application solutions aligned with strategic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implement reliable, scalable application components, enhancing overall performance and user experience while adhering to modern development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thorough code reviews and design discussions, implementing best practices for coding, application architecture, and design patterns, significantly improving team productivity and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troubleshooting sessions leveraging advanced debugging techniques,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 Debugger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diagnose and resolve complex issues effectively in a timely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documenting user requirements, feature specifications, and design agreements, facilitating clear communication and alignment among cross-functional teams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 reliability and maintainability while enhancing the overall stability and quality of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as a Scrum team member, participating in planning, daily stand-ups, reviews, and retrospectives to foster a culture of collective ownership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modern web application development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the efficiency of user interface interactions and boosting end-user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quality assurance engineers to craft elegant, user-friendly solutions that effectively address customer needs while leveraging the latest technology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maintaining effective working relationships across departments, enhancing inter-team communication and project success factors that contribute to overall business mission.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 (EF)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database access and manipulation, ensuring optimal performance through query optimization and secure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adaptability and responsiveness by addressing urgent support issues, collaborating with support teams to foster quick resolution and maintain high levels of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documented RESTful APIs for internal and external integrations, ensuring clarity and usability for developers and a seamless experience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cloud deployment strategies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setup for scaling, monitoring, and managing application health, aligning with best practices for cloud-native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training initiatives and knowledge sharing among juniors, fostering skill development and enhancing team capacity to tackle complex technology challenges.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development of high-performance,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industry best practices to ensure maintainability and extensibility.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debugging and refining web solutions, employing a structured approach to identify root causes and implement effective solutions for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providing insights and recommendations during Agile ceremonies such as sprint planning, daily stand-ups, and retrospectives, demonstrating strong teamwork skills.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handle high volumes of data efficiently, focusing on scalability to support the company’s rapid growth and increased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creating complex stored procedures and optimizing queries to ensure fast and reliable data retrieval for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high code quality and fewer defects in production releases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and mentoring initiatives, contributing to skill enhancement and fostering a culture of continuous learning among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modern front-end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engagement through enhanced UI designs and interactive features that meet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for APIs and software processes to support team members and maintain high standards for code usability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 management methodologies, driving efficiency and adaptability while meeting tight project deadlines through iterative development and continuous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discussions focused on user experience, ensuring both functional and aesthetic attributes were addressed during the software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application deployments and managing containerized environments to enhance productivity and reliability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