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experienced software engineer with over 11 years of expertise in developing robust web and cloud-based applications. Proficient in leveraging Python, Golang, and Kubernetes to deliver scalable, efficient software solutions. Adept at applying best practices in CI/CD, API integration, and ensuring operational excellence through extensive code reviews and testing practices. Passionate about collaborating with cross-functional teams to drive product reliability and performance enhancements.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Golang, JavaScript, TypeScript,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Express.js, FastAPI, Kubernetes, Apache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pytest, Jest, Git, CircleCI, Jenkins,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Terraform,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and Design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Serverless, Event-Driven, RESTful APIs, GraphQL, MVC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cloud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the data orchestration capabilities for enterprise clients, improving overall application reliability and scalability considering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for multiple projects while reducing errors and increasing deployment frequency significantly within each release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existing data workflows, enhancing data pipeline management and ensuring more efficient orchestration of complex workflows across a variety of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 to identify software needs and priorities, focusing on the development of critical features that improve system performance and user experience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design discussions, fostering a culture of quality and reliability within the team by sharing technical insights and encouraging best practices in software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subject matter expertise on Kubernetes infrastructure and its interactions with cloud services, contributing to strategic decisions on resource allocation and system performance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incident response efforts and post-mortems, identifying areas for improvement in system design and operational procedures to better equip the team for future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system documentation, ensuring all changes and technical decisions were clearly communicated across teams to facilitate smoother transitions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users to solve incidents and improve the user experience by directly addressing feedback and implementing relevant changes to product features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monitor application performance using industry-standard tools, ensuring prompt responses to issues and proactive measures to optimize resource usage on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refining system architecture, exploring new technologies and methodologies that align with evolving business needs and customer expectations in the data services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within the team, focusing on emerging trends and tools in cloud infrastructure, and preparing the team for adapting to transformative changes in technology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in best practices for code quality and testing, promoting a collaborative learning environment that empowered new team members to contribute confidently to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for platform reliability by conducting risk assessments and implementing preventative measures that ensured continuous operation of critical applications at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providing input on project planning and estimations while maintaining an adaptable mindset to accommodate shifting priorities across product development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RESTful API integrations that optimized data access for client applications and enhanced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code reviews within the team, fostering an environment of collaboration where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architecture were prioritized for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creation and execution of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releases met quality standards that contributed to long-term software stability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company's transition towards a microservices architecture, implementing strategies that greatly improved deployment speed and service scalability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routine tasks, improving operational efficiency while maintaining a high level of service availability across numerous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cloud-native application development, sharing insights on leveraging infrastructure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solutions for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meetings to gather requirements and feedback on software projects, leading to the development of features that closely aligned with customer expectations and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software systems and development processes, ensuring that all technical specifications were accessible and useful for team members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in cloud computing and agile methodologies, continuously researching best practices that could be incorporated into ongoing and future projects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performance optimization, identifying bottlenecks in existing systems and recommending architectural changes to enhance processing speed and data 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incident response efforts, developing troubleshooting protocols that allowed the engineering team to react swiftly to system outages and maintain a positive user experience during downtimes.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in an iterative development process, supporting the creation of user-centric applications that utilized agile methodologies for rapid delivery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