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web and mobile applications. Proficient in React, TypeScript, and HTML/CSS, with a strong commitment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Swift,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Native, Angular, Vue.js, jQuery, Cypress,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Selenium, Postman, Enzyme,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WebStorm, Docker, JIRA, Figma, Postman, AWS,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engagement through adaptive design techniques and state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visually appealing static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user feedback into active projects to enhance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applications and optimized code which resulted in improved load times and user experience, thus meeting industry standards for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unit and integration tests for critical code paths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reliability of the codebase and streamlining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by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JavaScript development, fostering a culture of continuous improvement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responsive web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others, ensuring cross-device compatibility and accessibility for all 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team practices, thereby enhancing team productivity and coding skills while implementing a shared understanding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promoting high-quality code and adhering to best practices in software engineering within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stand-ups, sprint planning, and retrospectives, contributing to a high functioning team and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which ensured timely delivery of projects while maintaining clear communication and alignment with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trends in web technologies,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development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innovative approaches and solutions 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scalable application management, enhancing the development workflow for the entire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efforts with product managers and stakeholders to define project requirements and deliver high-quality software solutions tailored to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enhance the development process, ensuring high team velocity and adaptability to changing project requirements while achieving project milestones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state management and data fetching in applications, contributing to better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 features for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scalability and maintainability 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a wide array of web applications, which included conducting user research and translating high-level requirements into technical specifications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responsive web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compatible user experiences across all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back-end developers to integrate APIs seamlessly within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enhance application functionality and provide robust user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reviewing their code to smooth out adherence to style guides while enhancing their skills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actively managing multiple software development branches and merging changes with a focus on collaboration and preventing code conflicts in larger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automated test suites to ensure code reliability and reduce bug reports and production incidents significantly over time, enhancing overall software quality and trustworthiness.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outline project timelines and deliverables, ensuring projects were delivered on time and met customer requirements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technology solutions and project updates to stakeholders, advocating for innovative practices and technologies that can improve product offering and meet market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metrics post-launch to identify improvements and troubleshooting strategies, iteratively enhancing product features to better align with user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fast-paced, agile environment while adapting to rapidly evolving requirements and prioritizations, showcasing exceptional adaptability and problem-solving skills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