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innovative web and mobile applications. Proven expertise in handling complex datasets and delivering robust full-stack solutions using modern technologies such as JavaScript, Elasticsearch, and React. Strong communicator with the ability to work independently and collaboratively with teams. Holds an active TS/SCI with Polygraph clearance and passionate about creating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React, ExpressJS,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MongoDB, PostgreSQL, OracleDB,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Apache Spark, Hadoop, Data Warehousing,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operations across various projects and customer needs, fostering team collaboration and agile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searchable datasets while collaborating closely with stakeholders to meet evolving project requirements and deliver timely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between front-end applications and back-end services, thereby optimizing data flow and application functionality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ingestion and processing, enabling effective handling of real-time data streams which improved the overall quality of the analytics produced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existing software solutions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scalability while promoting best practices in DevOps culture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software architecture, and deliver user-friendly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technologies, prioritizing user experience in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of software development, fostering a culture of continuous improvement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provide actionable insights from large datasets, which significantly enhanced decision-making processes for key stakeholders and project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to discuss software development processes, challenges, and progress, ensuring that teams remain aligned and focused on delivering high-quality products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(CI/CD), streamlining workflows and reducing time to market for various software releases through automated processes and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of documentation for software design and operational procedures, thereby maintaining high standards of clarity and accessibility for all technical and non-technical team members involved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 to ensure reliability and performance of web applications across multiple devices and browsers, helping to establish comprehensive quality assurance frameworks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understand their business needs, propose technology solutions, and present findings in an articulate manner, thereby building lasting relationships through effective communication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innovation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user satisfaction for company-wide projects and initiatives, supporting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projects concurrently while ensuring that all deadlines were met or exceeded, demonstrating strong organizational skills alongside commitment to team successes across various assignments.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specifically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performance and user satisfaction across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enterprise-level applications with a focus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interaction, ensuring data integrity and security across various applications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coding, debugging, and deploying applications, promoting efficient workflows and high-quality output in collaborative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for existing codebases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reliability and maintainability of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project stakeholders to understand functional requirements and translate these into technical specifications, fostering clear communication and alignment on project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applications, identifying potential bottlenecks and optimization opportunities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strategic improvements to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platforms, employing strategies to minimize downtime and ensure smooth transitions to contemporary software environments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optimize application interfaces across internet platforms, ensuring a cohesive and user-centered approach in designing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various software projects, providing end-users with clear operating instructions, thereby enhancing the overall user experience and satisfaction with company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 post-launch, addressing user issues promptly and maintaining high levels of customer satisfaction with developed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fostering a culture of quality and excellence in all software development initiatives pursued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effectively transmitting knowledge and ensuring a smooth onboarding experience for all new team members involved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