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over 9 years of experience in software development, focused on modernizing applications within the Department of Defense. Proven expertise in Java, Agile/Scrum methodologies, and cloud-native development. Adept at integrating disparate systems into cohesive architectures and collaborating effectively across teams, ensuring compliance with DoD cybersecurity standards while delivering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Apache Maven, JUnit,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ETL, NoSQL, Apache Kafka,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Jenkins, Kubernetes, GitLab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NIST, FISMA, Zero Trust, DevSecOps, Fortify SCA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modernization of the Defense Retiree and Annuitant System (DRAS) subsystems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cloud-native solutions, enhancing system performance and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cloud-native modules and orchestration layers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Strangler Pattern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an incremental migration strategy that minimized downtime and risk during the transition.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and integrated legacy code from disparate systems into a unified architecture that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cybersecurity standards, ensuring secure data handling and compliance requirements were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daily Scrum and Sprint Planning, promoting collaboration among cross-functional teams to drive incremental releases and continuous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testing and faster deployment cycles for improved software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designing and normalizing data structures to facilitate efficient migration and secure data management practices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FISMA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data handling and encryption protocols, followed through with documentation and compliance for Authority to Operate (ATO) to guarantee regulatory requirements were satisfied.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on deployed applications, troubleshooting issues and recommending improvements, which enhanced operational efficiency and user satisfaction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detailed documentation and training to government staff, ensuring knowledge transfer and capability building to maintain operational readiness post-deployment of new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to gather requirements, adapting to changing needs while displaying strong organizational skills to prioritize and manage tasks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and portable solutions that improved application deployment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new technologies and methodologies, ensuring that team skills remained relevant and competitive in the 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with strong communication, driving engagement in technical discussions and contributing ideas that enhanced team dynamics and collective problem-solving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software design and development, upholding a high standard of quality and performance while being considerate of security measures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tools and practices that facilitated data standards compliance, enhancing data governance and security measures throughout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 Software Engineer at Microsoft, collaborating within an Agile team to develop and deploy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client requirements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build scalable applications, ensuring user-centric designs that aligned with modern development practices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migrate legacy applications, promoting cloud-native development and improving system scalability while adhering to industry regulations and compliance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integration and delivery of code changes while reducing time-to-market for new features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APIs, enhancing backend services to support diverse client functionalities while ensuring robust data handling and integration with various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promoting collaboration and knowledge sharing within the team to elevate coding standards and improve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application architectures, design patterns, and technical specifications to streamline onboarding processes and support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solid testing foundation that increased code reliability and reduced defect rates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feedback, adapting solutions to better meet user needs and align with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concepts and project updates to stakeholders, enhancing transparency and accuracy in project management while aligning development efforts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sessions and workshops to foster a culture of continuous learning, ensuring team members were equipped with the latest technologies and best practices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 effectively, promoting streamlined workflows, and reducing conflicts within collaborative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