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software development, specializing in web and mobile applications. Proven ability to leverage Java, JavaScript, React, and Node.js to develop innovative solutions that enhance user experiences. Passionate about utilizing technology to solve complex problems while collaborating with cross-functional teams to meet business objectives.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Ruby, Go, Swift,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Spring, Django, Flask, ASP.NET,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Jira, Postman, Visual Studio Code, Eclipse, Xcode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MongoDB, PostgreSQL, Redis, Oracle, SQLite, Firebase,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Heroku, DevOps, Terraform, Jenkins, GitHub Actions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seamless user experiences while incorporating industry best practices into the development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create responsive web designs, leveraging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CSS pre-processors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visual appeal and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for web applications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software quality and performance aligned with agile development processes and reducing bug resolution time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pair programming sessions, fostering a collaborative environment for team members while enhancing knowledge sharing on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for version control.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training and mentorship for junior developers, strengthening their skillsets in contemporary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enhancing overall team capability and project delivery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microservices-based solutions deployed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optimizing application performance and scaling in cloud environments, particularly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weekly stand-up meetings and bi-weekly sprint planning sessions, emphasizing agile methodologies, which enhanced team adaptability and project transparency.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cutting-edge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backend API services and data fetching mechanisms for dynamic user interfaces.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architecture discussions to define the technical roadmap, ensuring alignment with business goals, while utilizing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robust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tasks and workflows, streamlining project management practices, and ensuring timely delivery of project milestones while adapting to changes rapidly.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SQL and NoSQL databases, ensuring data integrity and optimization through standard practices and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interaction.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security practices by integrating authentication frameworks and identity providers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JWT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with best practices to safeguard sensitive user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regular and reliable code deployment and ensuring integration for continuous improvements in the application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using profiling tools to analyze application performance, leading to improved response times and overall user satisfaction with application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 emerging technologies to continuously evolve the team’s tech stack, ensuring solutions remain competitive and innovative within the healthcare industry.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in collaboration with civil engineering teams, focusing on robust applications for planning and construction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improve operational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paperless contracting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efficiency in documentation processes and reducing the reliance on physical paperwork within client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identify software needs and deliver custom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clear communication and user satisfaction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sessions, gathering feedback from end users to fine-tune applications while employing agile practices to keep the development process aligned with user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API services to connect disparate systems, developing a seamless user interface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improves user interaction and access to critical functionality across digital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system testing and debugging activities, employing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processes that increase productivity in code quality assurance for developed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analytics tools that enabled real-time insights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assisting project teams in making informed decisions based on system performance metrics.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mentorship to team members, emphasizing best coding practices and frameworks while leading initiatives for knowledge sharing within the team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geospatial data integrations within applications to facilitate construction planning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ensuring accurate mapping and project planning capabilities for end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Organized and conducted knowledge transfer sessions on emerging technologies to align company strategies with technological advancements and enhance team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feedback from clients to enhance system functionalities continuously, employing a customer-centric approach to software development to ensure project outcomes meet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database optimization initiatives, ensuring efficient data retrieval processes in civil IT applications, enhancing user interactions and system performance across digital infrastructure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