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web and mobile applications development using .NET, C#, Angular, and database management with SQL and Oracle. Proven track record of designing RESTful APIs and optimizing backend systems for performance. Excellent collaborator with a strong commitment to continuous improvement and best practices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Angular, Node.js, jQuery,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Microsoft SQL Server,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Swagger/OpenAPI, GraphQL, JSON,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Azure DevOps, Git, Kubernetes,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Heroku, Firebase, Google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complex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high performance, while adhering to industry standards and agile methodologies for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single-page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focusing on creating user-friendly interfaces and optimizing front-end performance for improved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reducing time-to-production for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integration and enabling seamless communication between frontend and backend services while ensuring optimal performance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with cross-functional teams to enforce coding standards and best practices, significantly improving code quality and maintainability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design, performance tuning, and complex query optimization, enhancing overall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applications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scalable deployments that meet growing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stand-ups and retrospectives, fostering a culture of feedback and continuous improvement among team members, leading to enhanced team collaboration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integration of web services with external APIs, ensuring reliable data exchange and adherence to security protocols,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unit testing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facilitate continuous integration, contributing to higher software quality and fewer defects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Oracle database performance through careful analysis and tuning, resulting in improved application response times and user satisfaction 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UX/UI designers to iteratively refine application features, maintaining a strong link between user needs and technical solutions, ensuring project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support and knowledge sharing to elevate team competency and foster growth in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defects and troubleshooting production issues promptly, analyzing root causes and implementing comprehensive solutions to prevent future occurrences and maintain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and existing systems, facilitating onboarding processes for new team members and ensuring that operational knowledge was preserved and accessible.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software applications in alignment with industry best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efficient solutions in civil IT focusing on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various digital solutions, enabling seamless interoperability among platforms and enhancing user experience in civil contracting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tasks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measures for performance tuning while ensuring secure data handling as per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innovative digital solutions that addressed stakeholder requirements in planning and bidding processes,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rituals such as sprint planning and retrospective meetings, contributing feedback that improved team workflows and project delivery timelines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translating business requirements into technical specifications, engaging with clients to ensure that application outputs met their expectations and operational needs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user journey for applications focused on paperless contracting and efficient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modern web platforms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scalability and maintainability for future software enhancements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testing phase for software releases, utilizing automated testing frameworks to ensure products met quality standards prior to deployment phases, supporting continuous improvement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guide team members on using new tools and libraries, fostering an environment of learning and adaptation within the development team to meet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usability, integrating their insights into product iterations for enhanced functionality and user satisfaction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responsibility for troubleshooting application-related issues reported by users, actively engaging in root cause analysis and implementing corrective measures to minimize downtime and maximize system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