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Senior Software Engineer with 11 years of experience in software development, specializing in frontend technologies for web and mobile applications. Proven track record in utilizing AI-driven tools and collaborating within diverse teams to optimize and ship high-quality features. Committed to leveraging extensive knowledge in Vue.js, JavaScript, and AI coding tools to elevate user experience and developer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Vue.js, React, Angular,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Pinia, Vuex, Redux, MobX, Context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Webpack, Laravel Mix, Babel,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Cursor, Claude Code, GitHub Copilot, TensorFlow.js, AI testing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MySQL,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Storybook, Figma, BootstrapVue, Material-UI,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interactive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seamlessly integrating with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ensuring high responsiveness across devices to maximize merchant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backend developers to optimize data flow and improve user experience significantly for online store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code reviews and established coding standards to maintain high-quality output, enhancing team performance and project outcomes through iterative improvements and constructive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cycle, evaluating their impact on productivity, and frequently sharing insights and best practices with the team to drive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experiments with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testing procedures and automating previously manual tasks, which resulted in faster release cycles and higher code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managers, designers, and other developers in a fully remote setup, using agile methodologies to deliver complex features efficiently while maintaining a strong focus on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UI component sharing and improve cross-team collaboration, significantly reducing onboarding time for new developers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 Mix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performance, creating streamlined workflows that allowed for rapid feature deployment and easier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regarding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their coding workflows, thus fostering an environment of continuous learning and adaptation to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define project scopes, ensuring alignment with both business objectives and user needs through meticulous planning and open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application's usability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simplified data handling and improved application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vibe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integrate design elements directly into the coding process, resulting in a more efficient workflow and closer collaboration with design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kept abreast of the latest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with the team to encourage the implementation of new, effective practices in the coding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maintainable code while also focusing on reducing technical debt through refactoring efforts in existing codebases, improving application maintainability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team discussions and retrospectives,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adaptability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continuously improve team processes and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for multiple platforms, heavily focusing on enhancing the user experience through careful attention to detail and efficient feature delivery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full-cycle development projects which included planning, bidding, and project management software tailored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industry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seamless functionality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Honed skills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client-server communication, ensuring robust data retrieval methods applicable to various application features and enhancing the responsiveness of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enforcing coding standards and conducting regular merge reviews, which improved team collaboration and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optimization of legacy code within the system, focusing on migration strategies that modernized applications for improved speed and usability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effective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strategies, enhancing the team's capabilities and ensuring current technologies were employed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providing tailored software solutions that addressed specific issues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and thus enhancing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collaborative development efforts,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dynamically adapt user interfaces, improving user engagement and satisfaction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expanding functionality and enhancing user experience through additional features and services aimed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technical issues within existing software systems, working with team members to find immediate solutions while also planning for long-term fixes to bolster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backend development efforts, enhancing overall team output in projects focused on workflow and information management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various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conditional logic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leading frontend optimization techniques that improved application accessibility and performance through enhanced client interfaces.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