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DevOps professional with 11 years of software development experience focusing on cloud solutions, automation, and infrastructure management. Proven expertise in Terraform, AWS, and CI/CD processes, committed to enhancing system reliability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CloudFormation,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GitLab, GitHub, Jenkins, Docker, Kubernetes,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Shell, Ansible, Puppet,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VPN, Cloud Networking, Firewalls, Security Best Practices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Nagios, DataDog,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cloud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deployment of software applications that serve a diverse range of clients across multiple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pipelines focusing on CI/CD practices,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processes and reduce the time to release new functionality to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supporting production cloud platforms,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ensuring high availability and scalability of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developers and product managers to define infrastructure needs and implement solutions that align with project specifications and customer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hands-on experience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and services, leading to improved application performance while adhering to cost-effective cloud strategies and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on-call rotations, responding swiftly to incidents and issues to minimize downtime and ensure optimal operation of production systems, demonstrating quick problem-solving 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cloud infrastructure setups and automation processes, promoting knowledge sharing and best practices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visibility into system performance metrics and alerting mechanisms to preemptively detect and address potential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cloud security policies in compliance with industry standards,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network security tools to safeguard sensitive data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hybrid-cloud solutions,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seamlessly with on-premises systems to enhance scalability and flexibility of client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scripting capabilities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repetitive tasks, improving operational efficiency and freeing up time for strategic initiatives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backup and disaster recovery solutions for cloud-based resources, ensuring critical applications and data remain accessible and secure under all circumstances.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 on best practices in cloud infrastructure management and DevOps methodologies, fostering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of applications running on cloud infrastructure, employing metrics to identify bottlenecks and deploying optimizations that enhance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strategies for effective resource tagging and organization within cloud platforms to streamline cost management and visibility of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diverse client base in the civil IT sector, ensuring interoperability with existing systems for planning and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automation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software build and deployment processes, improving the efficiency of the development lifecycle and reducing manual intervention.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microservices architecture to enhance software solutions that address customer needs across bidding, inspection, and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improve the user experience and responsiveness of applications aimed at construction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data management and retrieval, supporting applications with large datasets related to construction project activities and inspections.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solutions, demonstrating strong collaboration and problem-solving skills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 and scrums to discuss project progress and challenges, aligning with best practices 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maintenance for existing applications, focusing on performance optimizations and security enhancements to minimize vulnerabilities and improve overall platform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integrate spatial data into applications, providing clients with essential tools for planning and project execution in civil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transformation initiatives within the organization by integrating new software solutions that replace traditional manual processes in inspection and contracting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robustness of applications, reducing the incidence of bugs and improving overall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on newly implemented software, enhancing their understanding and maximizing the usage of tools designed to streamline civil IT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