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creating innovative web and mobile applications, specializing in Shopify POS development. Adept in leveraging Node.js, React, and integrations to enhance retail operations.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Ruby, PHP,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Polaris, @shopify/retail-ui-extensions, Remix, Express,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Shopify POS, GraphQL, REST APIs, GitHub Actions, New Relic, AWS, Payment Gateways,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Shopify Admin API, Webhooks, EventBridge, Lambda, iPaaS, Kubernetes, Docker, Sentry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Retail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RFID Integration, Hardware Integration, Inventory Management Systems, ERP, Loyalty Programs, Payment Terminals, Bar Code Scanners, Fraud Detection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high-quality,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POS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seamless user experience by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interactive user interfaces tailored for retail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UI extensions utilizing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POS UI Extensions SDK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in-store workflows and significantly improved client retail operations with tailored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server-side logic with third-party services while collaborating closely with project managers and frontend developers to satisfy client technical and business requirements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POS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debugging of applications across various devices, including physical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POS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hardware, enhancing reliability and performance while minimizing service disruption.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clear, documented code and built reusable libraries for future projects, aligning with industry best practices for maintainability and efficiency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emerging technologies relevant 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POS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facilitating timely updates and improvements in existing applications based on the latest industry trends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complex issues in live retail environments swiftly, implementing efficient resolution strategies that ensured minimal disruptions during peak operational times in stores.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development cycles, engaging in daily stand-ups and sprint planning to align efforts with team goals and adapt to shifting priorities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 automated monitoring system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observe application performance, resulting in proactive issue identification and timely resolutions.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feedback and iteratively enhance features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POS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which drove user adoption and satisfaction in retail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deploying scalable applications, optimizing solution architectures for better performance and reduced latency in retail transaction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integrations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POS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external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gateways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transaction reliability and security across retail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app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cultivating technical growth within the team and sharing expertise on effective coding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a comprehensive API strategy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that enhanced the interoperability between various retail technology stacks.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competitive retail technologies effectively, identifying opportunities for strategic enhancements within the company's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POS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scalable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performance of applications by ensuring optimized execution and seamless integrations with frontend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EventBridge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 various serverless applications, which improved deployment efficiency and cut operational costs in various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continuous integration and delivery practices that significantly streamlined the deployment process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 and requirements, contributing to an increased effectiveness in addressing business needs through tailored technology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application downtimes by implementing best practices in debugging and performance optimization for existing applications, which elevated user satisfaction and loyalty to the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quality assurance processes, fostering a culture of continuous improvement among peers and maintaining high standards in code quality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RESTful APIs for service interactions, optimizing data retrieval processes for applications that required efficient and rapid transactions in retail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application functionalities, ensuring clarity and continuity in knowledge transfer across the development team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into application architecture, maintaining a competitive edge by adapting to shifting retail technology trends and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problem-solving sessions, collaborating with product teams to outline feature requests and software enhancements that elevated the product's market appeal.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performance metrics using observability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optimal application performance, promptly addressing anomalies and operational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migration of legacy systems to modern architecture frameworks, which improved system efficiency and established a more maintainable environment for future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