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systems for web and mobile applications. Proficient in building scalable, high-performance microservices using Golang, cloud technologies, and collaborative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Ruby, C#, Rust,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RabbitMQ, Kafka,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gRPC, OpenAPI, Stripe API, OAuth, OpenID Connect,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Google Cloud Platform, Azure, CloudFormation, Ansible, Prometheus, Sentry,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Microservices, Containerization, AI &amp; ML Integration, Unit Testing,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responsible for e-commerce functionalities, ensuring high performance and scalability to support millions of users seamlessly during peak transaction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for complex backend systems focused on fraud mitigation and payment processing, influencing cross-team collaborations through technical expertise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observability solutions,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visibility and improve system reliability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data teams to define technical requirements and create solutions that align with business goals, thereby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regular feedback on code quality, design patterns, and best practices, contributing to a culture of continuous improvement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tools into workflows, enhancing system capabilities through intelligent automation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public and internal APIs, ensuring seamless integrations with external partners and enhancing the ecosystem of services offered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end-to-end execution of major projects from conception to production deployment, effectively managing stakeholder expectations and aligning technical solutions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deployment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deployments and increased reliability of application releases through automation and infrastructure as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e-commerce platform security measures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user authentication and authorization across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advocating for high standards in coding practices, unit testing, and established guidelines, fostering a collaborative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workshops and tech talks focused on sharing knowledge of scalable system design and best practices, promoting a continuous learning environment among team members and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payment processing system by integrating various payment service providers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and reliable transaction handling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queuing to enhance backend workflows, enabling asynchronous processing capabilities while minimizing latency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long-running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orchestration of transactional processes and ensuring effective error handling and retries.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suite of distributed systems that operated efficiently under high load, focusing on minimizing latency and ensuring system reliability for enterprise-scale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testing and optimization,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profiling techniques to enhance the efficiency of backend services significantly and ensure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monolithic to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modularity, scalability, and enabling faster feature releases aligned with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 teams and product managers to align technical and business objectives, successfully translating complex requirements into workable solutions on time and within budget.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improve application deployment strategies, achieving higher availability and operational efficiencies through automated scaling and monitoring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resilient no-SQL database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handle large sets of unstructured data while enhancing read/write capabilities across distributed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retrospectives to foster team communication and addressed blockers quickly, promoting a collaborative Agile work environment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authentication mechanisms through integration with multiple identity providers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account security across platforms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code reviews, helping to elevate the technical skills of team members, while ensuring project adherence to architectural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and conducted regular simulations to ensure system robustness and business continuity across critical services during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soft skills by actively listening and responding to team feedback, facilitating a collaborative approach that improved project outcomes and internal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and technical manuals for system design decisions and operational processes, ensuring knowledge transfer and best practices were accessible to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