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Developer with over 11 years of experience specializing in C#, .NET Framework, SQL Server, and modern web technologies. Proven track record in full-stack development, architecture, and deployment strategies, driving efficiency through Lean principles.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full-stack applications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ASP.NET MVC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the </w:t>
      </w:r>
      <w:r>
        <w:rPr>
          <w:rFonts w:asciiTheme="minorHAnsi" w:hAnsiTheme="minorHAnsi" w:cstheme="majorHAnsi"/>
          <w:b/>
          <w:bCs/>
          <w:lang w:val="en-US"/>
        </w:rPr>
        <w:t xml:space="preserve">Quoting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ensuring accurate data exchange and system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and code reviews, enforcing </w:t>
      </w:r>
      <w:r>
        <w:rPr>
          <w:rFonts w:asciiTheme="minorHAnsi" w:hAnsiTheme="minorHAnsi" w:cstheme="majorHAnsi"/>
          <w:b/>
          <w:bCs/>
          <w:lang w:val="en-US"/>
        </w:rPr>
        <w:t xml:space="preserve">lean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best coding practices across project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scalable web applications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user interface performance and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testing frameworks to increase code quality and reduce deployment time for ongoing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deployment planning and assist transition to operational teams, focusing on smooth implementation of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gather requirements and translate business needs into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full-stack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deployment strategies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training sessions on </w:t>
      </w:r>
      <w:r>
        <w:rPr>
          <w:rFonts w:asciiTheme="minorHAnsi" w:hAnsiTheme="minorHAnsi" w:cstheme="majorHAnsi"/>
          <w:b/>
          <w:bCs/>
          <w:lang w:val="en-US"/>
        </w:rPr>
        <w:t xml:space="preserve">Visual Studio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TFS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development workflow for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control, ensuring reliable source management and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system security and data integrity through consistent code review and testing protocols.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improved application performance and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major components within applications, implementing features and collaborating with business stakeholders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requirement gathering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modern development workflows, focused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 practices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yielding enhanced user engagement and system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cloud-ready development practices into existing systems, leveraging Azure services for deployed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deployment planning and production support, ensuring rapid response to operational queries.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peer reviews of code, emphasizing the importance of code quality and automation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in various stages of the software development lifecycle.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internal applications'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software migration projects, ensuring seamless transitions while maintaining system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effectively managing codebases and fostering team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tests, ensuring software reliability before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legacy applications, troubleshooting issues and optimizing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documentation, including technical specifications and user manuals.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Framework, MVC, Angular, REST API,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Git, TFS,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Visual Studio Code,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