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backend and full-stack development. Proficient in C#, .NET Core, SQL, JavaScript, and cloud services, with a focus on continuous improvement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existing applications to improve performance and supportability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managed services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for enhanced deployment efficiency, reducing deployment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quality assurance and maintained code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initiatives for adopting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the </w:t>
      </w:r>
      <w:r>
        <w:rPr>
          <w:rFonts w:asciiTheme="minorHAnsi" w:hAnsiTheme="minorHAnsi" w:cstheme="majorHAnsi"/>
          <w:b/>
          <w:bCs/>
          <w:lang w:val="en-US"/>
        </w:rPr>
        <w:t xml:space="preserve">AI enablement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 to leverage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features, ensuring compatibility with existing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integrating logging and monitoring tools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stakeholders through effective communication about project status and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2 support for production systems, addressing technical issues in a timely manner.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Single Page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Snowflake, Tableau, Qlik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SSIS, Informatica, Mulesoft,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Workday, Monitoring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