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scaling applications. Proficient in Java, Python, AWS, CI/CD, and Databricks for backend systems. Committed to developing secure APIs and fostering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internal and health-partner use, enhancing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cloud-native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readiness and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translating product requirements to reliable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engineering workflows, creating efficient data pipelines and transformation jobs.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advocating for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unit and integration testing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and detailed documentation for APIs and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Docker for containerization and Kubernetes for orchestration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logging practices for observability, leading to improved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discussions and peer code reviews, emphasizing security measures and API authentication.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as the backbone for multiple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backend development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integration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builds and tests,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deliver effective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decisions for scalable systems and high-quality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cloud environments, improving performance and maintenance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healthcare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for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tasks, focusing on security and optimization of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to enhance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specifications and align on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 initiatives, ensuring data integrity and secure handling of sensitive information.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Node.js,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Delta 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OpenAPI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