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experience, specializing in Azure DevOps, Power Automate, GitHub, and Power BI. Expert in automation, Agile processes, and DevOps reporting, with a focus on integrating workflows and optimizing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configured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 structures, optimizing workflows and enhancing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flows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MS 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ADO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dashboards and reporting widgets with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DevOps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ADO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CI/CD pipelines and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expertise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ADO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 across multiple teams, driving Agile transformation.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to align technical direction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automation best practices and CI/CD methodologies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backlog management, ideation workflows, and test plan architecture within </w:t>
      </w:r>
      <w:r>
        <w:rPr>
          <w:rFonts w:asciiTheme="minorHAnsi" w:hAnsiTheme="minorHAnsi" w:cstheme="majorHAnsi"/>
          <w:b/>
          <w:bCs/>
          <w:lang w:val="en-US"/>
        </w:rPr>
        <w:t xml:space="preserve">ADO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high-quality documentation for </w:t>
      </w:r>
      <w:r>
        <w:rPr>
          <w:rFonts w:asciiTheme="minorHAnsi" w:hAnsiTheme="minorHAnsi" w:cstheme="majorHAnsi"/>
          <w:b/>
          <w:bCs/>
          <w:lang w:val="en-US"/>
        </w:rPr>
        <w:t xml:space="preserve">ADO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and processes to ensure team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integrations for DevOps reporting, providing insights and metrics to stakeholders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initiative to enhance </w:t>
      </w:r>
      <w:r>
        <w:rPr>
          <w:rFonts w:asciiTheme="minorHAnsi" w:hAnsiTheme="minorHAnsi" w:cstheme="majorHAnsi"/>
          <w:b/>
          <w:bCs/>
          <w:lang w:val="en-US"/>
        </w:rPr>
        <w:t xml:space="preserve">ADO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 sets, ensuring optimal usage and compliance with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to support Agile practices across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automation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backlog management strategies and ideation workflows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external tools, boosting functional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developers to visualize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for executive-level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to promote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methodologies among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multiple domains and teams in their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migration projects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services, ensuring data integrity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implemented testing patterns to enhance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source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project completion rate of 95% on time and within budget.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Azure DevOps, GitHub Actions, Power Automate, Terraform,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Microsoft Azure,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Power BI, Kubernetes,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 xml:space="preserve">: Scrum,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