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Dedicated Senior Software Engineer with 11 years of experience in software development, focusing on scalable web and mobile applications. Proficient in backend and frontend technologies, committed to delivering high-quality software solutions in dynamic environments.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JavaScript, TypeScript, SQL, Go, Java, C#, Ruby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Node.js, Django, Flask, Express, Angular, Spring, Ruby on Rails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Apache Kafka, NoSQL, GraphQL, Elasticsearch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Docker, Kubernetes, Terraform, Ansible, Jenkins, GitHub Actions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Jest, Mocha, Selenium, JUnit, Postman, Cypress, CircleCI, Travis CI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Others: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Geospatial Analysis, Data Pipelines, APIs, B2B SaaS, Agile Methodologies, Microservices, Architecture Design, Mentorship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development of scalable backend systems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data processing by implementing efficient data models and workflows to support customer use cases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built core product features that 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geospatial analytics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into a portfolio evaluation workflow, translating complex product requirements into actionable technical solutions delivered on 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including Product and Design to define project scope, ensuring alignment on technical specifications and delivering critical functionalities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Improved system performance and reduced technical debt through extensive refactoring of legacy codebases, applying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design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system architecture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maintainability and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rigorous testing protocols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 coverage across codebases and improving the reliability of production systems while reducing bugs post-deployment.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in software best practices, fostering a culture of knowledge sharing, resulting in improved team collaboration and increased capacity for project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the complete lifecycle of product features from conception through deployment, maintaining accountability for code quality and performance across multiple systems and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technical discussions around trade-offs and platform evolution, driving significant improvements in architecture by advocating for the adoption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solutions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and maintained documentation for codebases, processes, and systems, ensuring comprehensive guides that enhanced team onboarding and product ownership among engineers and stakeholders respectively.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Agile ceremonies, promoting effective sprint planning and reviews that helped streamline workflows and improve team velocity and project transparency.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system and application performance metrics to identify bottlenecks and recommend optimizations, contributing to a more responsive, efficient user experience in our web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company's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B2B SaaS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product enhancements, leading workshops that iterated on user feedback and aligning software features with client needs to drive satisfaction and retention.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data pipelines and orchestration solutions using technologies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allowing for seamless data integration and real-time analytics to support business intelligence initiatives.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strong partnerships with key stakeholders by effectively communicating technical concepts and project statuses, improving collaboration and ensuring strategic alignment at all levels.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cloud infrastructure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optimize deployment processes and scale applications, ensuring redundant systems and uptime reliability for mission-critical offerings.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large-scale web applications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responsive and aesthetically pleasing user interfaces that delighted millions of users worldwide.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on the design and implementation of back-end systems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improving the company's data handling and processing capabilities in core service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and mentoring sessions, emphasizing the importance of clean code principles and fostering a collaborative team environment focused on continuous learning and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on evolving product features in a fast-paced environment, demonstrating adaptability to shifting requirements while maintaining vigorous testing standards through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the development of secure APIs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security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performance to meet complex application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development workflows by implementing CI/CD practices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faster release cycles and improved software quality through automation.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Configured and maintained cloud infrastructure utilizing services from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resource allocation and cost efficiency while ensuring high availability for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engaged in cross-team initiatives aimed at improving engineering practices and sharing knowledge through workshops, thus fostering a strong sense of community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Authored extensive technical documentation and presentations that improved project transparency and streamlined knowledge transfer among teams, aiding in the onboarding process of new personnel.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user behavior data to derive actionable insights that drove product enhancements, resulting in increased user engagement and satisfaction across multiple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user feedback into the development cycle, utilizing Agile methodologies to iterate quickly on product features and maintain alignment with user expectations and market demands.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advanced tools and libraries within the JavaScript ecosystem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responsive and high-maintenance applications that catered to user experience demands.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