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comprehensive experience in software development, specializing in web and mobile applications. Proficient in .NET, C#, JavaScript, and ASP.NET technologies, with a strong focus on regulatory compliance in healthcare software solutions. Adept at managing project priorities and delivering robust solutions while ensuring excellent software quality through unit testing and code reviews. Proven track record of collaborating effectively within cross-functional teams to develop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.NET MVC, Angular,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RESTful APIs, GraphQL, DHTML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MS Visual Studio, Git, JIRA,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NUnit, MSTest, Jest, Mocha,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Linux, Unix, macOS,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to streamline medical informatics processes, ensuring seamless integration of critical systems for improved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conduct design reviews, and deliver full-stack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maintained existing codebases to comply with industry standards, focusing on regulatory requirements outlined by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medical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scalability enhancements on legacy systems,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better resource management and deployment of new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practices, leading daily stand-ups and actively engaging in sprint retrospectives to improve team velocity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practices and conducted code reviews for junior developers, ensuring adherence to best practices and enhancing code maintainability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Traveled to client sites to understand unique user requirements and ensure tailored solutions were developed, enhancing customer satisfaction in healthcare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in several projects, enhancing application performance and introducing real-time data processing capabilities seamlessly within existing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manage source control and project dependencies effectively, facilitating smoother collaboration across development teams and optimizing developmental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software architecture diagrams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technical designs and processes to stakeholders including engineering and medical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improving team expertise in medical data interoperability.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large-scale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the performance and usability of web applications through cutting-edge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 Page Applications (SPAs)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engaging users and improving application responsiveness in various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solutions and microservices architectures to deploy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deployment frequency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deployments through automated testing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refine application features, employing a user-centered design approach to elevate customer engagement and satisfaction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providing insights on best practices related to web security, package management, and server management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quality and reduced technical debt by writing effective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new features met high standards before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with stakeholders to define project scopes and ensure alignment on deliverables, fostering a collaborative environment for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Innovatively addressed complex software challenges through rigorous problem solving and detailed debugging strategies, swiftly rectifying issues to minimize downtime and enhance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Voluntarily participated in ongoing training in emerging technologies and methodologies to ensure the team stayed ahead of industry trends and best practices, optimizing our development practices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APIs and development processes, aiding team understanding and onboarding processes, ensuring knowledge transfer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facilitating error-free data retrieval and enhancing overall user experience for collected user feedback on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