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Backend Software Engineer with 11 years of experience in software development, specializing in scalable backend systems and API design. Proficient in Java, Go, Python, with a focus on enhancing performance and reliability. Strong expertise in distributed systems, cloud technologies, and collaborative team environments, driving innovation in high-traffic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Go, Python, JavaScript, TypeScript, SQL,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Flask, Express.js, Node.js, Kubernetes, Docker, Hibernate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Elasticsearch,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Jenkins, Git, Ansible, Nagios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Principles: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Event-Driven Architecture, Service-Oriented Architecture, Serverless Computing, Distributed Computing, High Availability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over 50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 applications, focusing on high concurrency and throughput to support millions of users accessing services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interfaces to ensure seamless integration with frontend applications, enhancing user experience and data accessibility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innovative solutions that improved system reliability, performance, and scalability, adapting to evolving business needs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and proactively resolved issues, utilizing logging and alerting systems to maintain uptime and system health in a distributed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implemented unit testing best practices, ensuring adherence to high-quality standards and reducing bugs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 flexible infrastructure that meets fluctuating demand while minimizing operational costs and complexity.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refine system design principles, driving improvements to backend architecture for high-traffic scenarios and evolving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continuous integration and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significantly reducing the cycle time from code commit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backend technologies, industry trends, and best practices, fostering a culture of knowledge sharing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database performance by optimizing queries and implementing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load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integrations with third-party services, ensuring compliance with data security protocols and optimizing data flow across the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scalability and reliability, leveraging cloud-native features such as auto-scaling and load balancing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translate business requirements into technical specifications, aligning development projects with strategic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post-mortem analyses to address system failures and implement preventive measures, contributing to an overall culture of resilience and innovation in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participation in workshops and tech meetups, expanding knowledge in emerging technologies and trends impacting the backend engineering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reliable software solutions that catered to a diverse user base and various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exchange between systems and client applications, ensuring robust performance and scalability while maintaining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other engineering teams to design and implement new features, integrating feedback to continuously improve user experiences across the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problem-solving and troubleshooting of complex issues, enhancing existing systems through refactoring and optimization, leading to higher system throughput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reviews, proposing enhancements and innovative solutions for complex problems, ensuring systems were built to scale with increasing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Practiced Agile methodologies and participated in Scrum meetings, enabling effective communication and adaptive planning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application structure, improving maintainability and ease of future development endeavors.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data integrity and performance tuning to meet operational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software components, ensuring clear understanding and effective onboarding for new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to validate application functionality, promoting a culture of quality assurance and reducing bugs in deployed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contributed to team workshops, enhancing collective understanding of best practices in backend engineering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and design teams to align technical capabilities with user needs, fostering collaborative approaches to problem-solving and system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