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Creative and ambitious Full-Stack Developer with 11 years of experience in software development, specializing in web and mobile applications. Passionate about leveraging AI and modern frameworks to innovate in the media and entertainment space.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Node.js, Next.js, React, Express.js, Vue.js, Angular,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Firebase,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Tools:</w:t>
      </w:r>
      <w:r w:rsidRPr="009C6822">
        <w:rPr>
          <w:rFonts w:ascii="Roboto Light" w:eastAsia="Roboto Light" w:hAnsi="Roboto Light" w:cs="Roboto Light"/>
          <w:sz w:val="20"/>
          <w:szCs w:val="20"/>
        </w:rPr>
        <w:t xml:space="preserve"> TensorFlow, PyTorch, OpenAI API, GitHub Copilot, AI coding assistants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full-stack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user experience across varying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solutions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existing workflows, significantly enhancing the data processing speed and accuracy within the media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feature development across the tech stack,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while maintaining code quality and adherence to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seamless integration of frontend and backend systems, which improved response times and reduced downtime across platform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streamlining the development and deployment processes while simplifying environment management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storage and retrieval, ensuring data integrity and availability while managing complex queries during high-traffic events.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bolstered application reliability and significantly reduced the number of production bugs after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AI-enabled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quality and efficiency, allowing for faster iteration cycles in the development process and improving overall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paired programming sessions to foster a culture of collaboration, while mentoring junior developers in modern web development practices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integration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frequent agile releases and minimizing disruptions in production environments due to rapid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the latest trends in media and entertainment technologies and integrated them into our tech stack, positioning the company as a leader within this rapidly-evolving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legacy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separating concerns to enhance maintainability and facilitate updates without impacting overall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dynamic and interactive web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following modern design principles to elevate user engagement through intuitive navigation and responsive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user feedback into the development cycle, conducting usability tests to refine features and improve overall user satisfaction and engagement with our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sessions, adapting to changing project requirements and ensuring clear communication with team members and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allowing for high scalability and maintainability of complex software systems and enterprise-level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coding standards and best practices for web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team environment focused on quality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enabling teams to work independently on various application components, streamlining the development process and accelerating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and processing, enhancing application capabilities while reducing infrastructure costs through effective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cross-disciplinary teams to understand requirements and translate them into functional specifications, ensuring alignment with user expectations and business goals during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RESTful APIs to facilitate communication between front and back-end systems, ensuring efficiency, security, and reliability of data exchanges between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detailed technical documentation for applications built at Google, serving as a reference for future developers and ensuring clarity in onboarding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legacy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focusing on rapid iteration and user-driven development to meet business objectives and reduce time-to-market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test-driven development, successfully establishing a culture of proactive quality assurance and ensuring that all functionalities met defined acceptance criteria.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enabling effective collaboration among team members and ensuring continuous improvement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reviews to uphold architectural and design standards, driving consistency across applications and contributing to overall system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automated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versioning and rapid deployment of software updates across multiple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