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Senior/Principal Software Engineer with 11 years of experience in software development, specializing in .NET and Azure technologies. Proven expertise in architecting, designing, and developing scalable web applications and leading cross-functional teams. Adept at integrating best practices in Agile methodologies and cloud-based solutions to enhance operational efficiency. Strong communicator with a track record of collaborating with stakeholders to drive product innovation and meet technical requirements.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MVC, Entity Framework, Angular,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Azure DevOps, Azure SQL Database, Azure Functions, Cosmos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Confluence,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CI/CD, DevOps, TDD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a modular,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application, successfully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ensuring optimized performance and scalability for enhanced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collaborative team of diverse engineers in the design and implementation of a multi-tenant web application deployed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costs while maintaining high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developers through complex software development phases, providing mentoring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encouraging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guidelines to enhance overall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client requirements into functional specifications, translating technical jargon into actionable insights to better align development efforts with stakeholder expectations and project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monitoring solutions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hosted environments, reducing downtime by identifying bottlenecks promptly and facilitating improved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architecture discussions to maintain high coding standards, fostering a culture of continuous improvement and innovation among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effective deployment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release process through automated CI/CD pipelines for faster feature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estimate and prioritize feature requests effectively, ensuring alignment between business objectives and technical capabilities of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discussions on emerging technologies, drafting proposals for integration of new libraries and frameworks, promoting innovation within the existing product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identified and addressed technical debt, working closely with teams to align on mitigation strategies, ensuring consistent product delivery on tight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software performance metrics by strategizing code optimization efforts, leading to enhanced application responsiveness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agile ceremonies, facilitating effective sprints and reviews that kept projects on track while adapting to changing client and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awareness of security vulnerabilities through training sessions, ensuring all engineering personnel 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their workflows and development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tools to advocate for and implement significant process improvements within the software delivery pipeline, enhancing team productivity and morale.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infrastructure teams to recommend optimal configurations for cloud services, ensuring cost efficiency while maximizing system performance and reliability.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enterprise-grade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responsive and dynamic web interfaces that improved user engagement and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project management, actively contributing to backlog grooming sessions and sprint planning to prioritize feature development in line with client objectives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participated in cross-functional projects, emphasizing effective communication across teams to ensure project milestones were achieved and client requirements met seamlessly.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to enforce best practices in software development, sharing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patterns that enhanced the overall productivity of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RESTful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integration between back-end services and front-end frameworks while improving performance and scalability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database engineers to design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schemas, enhancing the data handling capabilities of the applications and ensuring data integrity and security at all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a microservices architecture, enabling modularization of applications and improving deployment flexibility on cloud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unit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substantial test coverage and reliability of code before deployment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and analyze requirements, translating them into actionable tasks that directly informed project development and feature implementation.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best practice strategies that minimized downtime and maximized user satisfaction during transition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 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multi-model support that facilitated seamless data access across platforms, contributing to a more efficient application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involvement in the agile process, running daily stand-ups and retrospectives that enabled continuous feedback and improvement within the development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