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Manufacturing Application Developer with over 11 years of experience in software development. Proficient in creating high-quality applications in SaaS environments, integrating systems, and optimizing processes to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SQL,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Angular, React, Node.js, .NET Core,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SQLite, Plex Manufacturing Cloud,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Boomi, Mulesoft, Apache Camel, Kafka, RabbitMQ, REST APIs, SOAP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JIRA, Agile Methodologies, Continuous Integration/Continuous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integrating manufacturing processes for better productivity and user satisfaction, leading cross-functional team collaborations.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developers and project managers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project management and ensuring timely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ERP modules with other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improving operational efficiencies across production planning and inventory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expertise to develop complex queries and optimized database performance, ensuring timely data retrieval to support critical business decisions and enhance application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the user experience and usability of manufacturing applications in cloud environments while ensuring adherence to design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security practices during the development cycle, safeguarding applications from vulnerabilities while managing the integration of multiple data sources and ensuring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integration 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communication and data flow between various applications involved in manufacturing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utilized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while mentoring junior developers in coding best practices and performance optimization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enhancing scalability and availability, while also ensuring cost-efficiency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 and technologies, contributing to innovative application solutions and fostering a culture of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stakeholders on understanding application functionalities and benefits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 manufacturing, thereby enhancing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new features based on agile feedback, collaborating effectively with product owners and users to create applications that resolve significant issues in the production workflow through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all development processes, including architectural decisions, deployment strategies, and system configurations, ensuring knowledge transfer and project continuity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initiatives by performing in-depth analysis on system issues, demonstrating strong problem-solving capabilities that resulted in timely resolutions and enhanced production quality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new technologies and frameworks, advocating for continual improvement and operational excellence within the team's software engineering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client interaction interfaces while ensuring seamless integration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 management, designing databases and optimizing queries that significantly improved data retrieval times for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implement CI/CD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 while increasing application reliability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designing and presenting architectural solutions to stakeholders, ensuring alignment between technical capabilities and business needs for software development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the code review process, mentoring new engineers to foster a collaborative environment and enhance code quality across various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cross-functional teams to gather requirement specifications and translated them into functional software solutions that meet industry standards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optimization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load times and increasing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major project restructuring, enabling efficient data management workflow which resulted in improved user adoption rates and streamlined operations at the company level.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metrics and user feedback, utilizing agile principles to drive iterative enhancements, ensuring that the project continually aligned with user satisfaction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for data transfer between applications, ensuring that integration points adhered to strict security and performance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system testing phases with QA teams, ensuring that applications meet all defined specifications and performance criteria prior to deployment, thereby reducing post-release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tools for monitoring application health and performance, enabling real-time data insights that assist in proactive troubleshooting and system maintenance.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