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Creative and results-driven software engineer with 9 years of experience specializing in innovative web and mobile applications using advanced technologies. Demonstrates strong problem-solving abilities and passionate commitment to improving user experience and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TypeScript, Kotlin, JavaScript,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HTML5, CSS3,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Spring, Express, Microservices,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Kubernetes, Docker,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 Server,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Grafana, Prometheus, ELK Stack, New Relic, Sentry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and reliable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integration with cloud-native architectures and continuous delivery pipelines to meet customer needs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project to innovate internal tooling which streamlined development processes, increasing team collaboration and productivity in delivering high-quality software faster than expected.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state management systems to enhance user experiences in web applications, focusing on usability and intuitive navigation for non-technical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learning and improvement within the engineering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executed automated testing strategies,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ensure code integrity and swift iterations, which reduced deployment times and lowered operational costs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UX designers to cultivate rich user experiences through data-driven insights and direct user feedback, aligning product functionality with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technologies, such as serverless computing and microservices architecture, to apply innovative solutions in both front-end and back-end development, enhancing the overall efficiency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software products for performance and scalability, resulting in improved response times and user satisfaction, aligning with the company's mission to revolutionize energy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key stakeholders to gather technical requirements and convert them into executable plans, showcasing adaptability to evolving project scopes and stakeholder expectations in fast-paced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renewable energy optimization techniques, driving technical excellence in software solutions that directly contribute to sustainability goals across multiple solar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cross-department teams to enhance operational efficiency by identifying bottlenecks and leveraging automation tools, enhancing business processes extensively through innovative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deployment, scaling, and management of applications across multiple environments, ensuring system reliability during peak loads and operational agility.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analytics tools,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develop monitoring solutions for critical application performance metrics, fostering proactive team responses to system performance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knowledge-sharing sessions on the latest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culture of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drove innovative projects to streamline user interaction experiences through A/B testing, collecting user insights to drive product adjustments and enhancements.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Boot,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user-centric solutions, actively contributing to cross-team collaborations throughout the software development lifecycle and agile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 diverse range of projects, focusing on building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seamless communication between front-end and back-end systems, ensuring responsiveness and reliability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through performance tuning techniques and effective database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efficient data handling and retrieval.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reviews, promoting best practices and standards in software engineering, fostering an environment of learning and maintaining high-quality coding practices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UX/UI design teams to create visually appealing and functional web applications, ensuring a positive and engaging user experience for all stakeholders involved.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that streamlined deployment processes, reducing release timeframes and improving overall productivity within the engineering teams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mentored and trained junior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modern development practices, enhancing team skillsets and overall project delivery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Scrum meetings and sprint planning sessions, facilitating productive discussions that shaped product features and timelines, demonstrating adaptability in fast-paced software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strategies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levels of code quality and system reliability prior to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enhancing security measures for cloud applications, focusing on secure coding practices and integrating security testing throughout the development process, contributing to a secure application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software projects, ensuring knowledge transfer within the team and serving as a resource for onboarding new hires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company-wide initiatives aimed at advancing technology adoption and process efficiency, underscoring a commitment to innovation and continuous improvement in software engineering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